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A0" w:rsidRDefault="002E75A0" w:rsidP="002E75A0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ГОРОДА МОСКВЫ «ШКОЛА ПЕРСПЕКТИВА»</w:t>
      </w:r>
    </w:p>
    <w:p w:rsidR="002E75A0" w:rsidRDefault="002E75A0" w:rsidP="002E75A0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5A0" w:rsidRDefault="002E75A0" w:rsidP="002E75A0">
      <w:pPr>
        <w:pStyle w:val="Standar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07D5" w:rsidRDefault="002D07D5" w:rsidP="002E75A0">
      <w:pPr>
        <w:pStyle w:val="Standar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07D5" w:rsidRDefault="002D07D5" w:rsidP="002E75A0">
      <w:pPr>
        <w:pStyle w:val="Standar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07D5" w:rsidRDefault="002D07D5" w:rsidP="002E75A0">
      <w:pPr>
        <w:pStyle w:val="Standar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07D5" w:rsidRDefault="002D07D5" w:rsidP="002E75A0">
      <w:pPr>
        <w:pStyle w:val="Standar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5A0" w:rsidRDefault="002E75A0" w:rsidP="002E75A0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2E75A0" w:rsidRDefault="002E75A0" w:rsidP="002E75A0">
      <w:pPr>
        <w:pStyle w:val="Standard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по изобразительному искусству</w:t>
      </w:r>
    </w:p>
    <w:p w:rsidR="002E75A0" w:rsidRDefault="002E75A0" w:rsidP="002E75A0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2E75A0" w:rsidRDefault="00D22E33" w:rsidP="002E75A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E75A0">
        <w:rPr>
          <w:rFonts w:ascii="Times New Roman" w:hAnsi="Times New Roman" w:cs="Times New Roman"/>
          <w:sz w:val="28"/>
          <w:szCs w:val="28"/>
        </w:rPr>
        <w:t>класс</w:t>
      </w:r>
    </w:p>
    <w:p w:rsidR="002E75A0" w:rsidRDefault="002E75A0" w:rsidP="002E75A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неделю-1</w:t>
      </w:r>
    </w:p>
    <w:p w:rsidR="002E75A0" w:rsidRDefault="002E75A0" w:rsidP="002E75A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всего -33</w:t>
      </w:r>
    </w:p>
    <w:p w:rsidR="002E75A0" w:rsidRDefault="002E75A0" w:rsidP="002E75A0">
      <w:pPr>
        <w:pStyle w:val="Standard"/>
      </w:pPr>
    </w:p>
    <w:p w:rsidR="002E75A0" w:rsidRDefault="002E75A0" w:rsidP="002E75A0">
      <w:pPr>
        <w:pStyle w:val="Standard"/>
        <w:spacing w:after="0" w:line="36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2E75A0" w:rsidRDefault="002E75A0" w:rsidP="002E75A0">
      <w:pPr>
        <w:pStyle w:val="Standard"/>
        <w:spacing w:after="0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2D07D5" w:rsidRDefault="002D07D5" w:rsidP="002E75A0">
      <w:pPr>
        <w:pStyle w:val="Standard"/>
        <w:spacing w:after="0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2D07D5" w:rsidRDefault="002D07D5" w:rsidP="002E75A0">
      <w:pPr>
        <w:pStyle w:val="Standard"/>
        <w:spacing w:after="0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2D07D5" w:rsidRDefault="002D07D5" w:rsidP="002E75A0">
      <w:pPr>
        <w:pStyle w:val="Standard"/>
        <w:spacing w:after="0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2D07D5" w:rsidRDefault="002D07D5" w:rsidP="002E75A0">
      <w:pPr>
        <w:pStyle w:val="Standard"/>
        <w:spacing w:after="0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2D07D5" w:rsidRDefault="002D07D5" w:rsidP="002E75A0">
      <w:pPr>
        <w:pStyle w:val="Standard"/>
        <w:spacing w:after="0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2D07D5" w:rsidRDefault="002D07D5" w:rsidP="002E75A0">
      <w:pPr>
        <w:pStyle w:val="Standard"/>
        <w:spacing w:after="0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2D07D5" w:rsidRDefault="002D07D5" w:rsidP="002E75A0">
      <w:pPr>
        <w:pStyle w:val="Standard"/>
        <w:spacing w:after="0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2E75A0" w:rsidRDefault="002E75A0" w:rsidP="002E75A0">
      <w:pPr>
        <w:pStyle w:val="Standard"/>
        <w:spacing w:after="0"/>
        <w:jc w:val="both"/>
      </w:pPr>
      <w:r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Составлена на основе программы Федерального компонента государственного стандарта начального общего образования, авторской программы для 1 класса </w:t>
      </w:r>
      <w:r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«Изобразительное искусство. Ты изображаешь, украшаешь и строишь»</w:t>
      </w:r>
    </w:p>
    <w:p w:rsidR="002E75A0" w:rsidRDefault="002E75A0" w:rsidP="002E75A0">
      <w:pPr>
        <w:jc w:val="center"/>
        <w:rPr>
          <w:rFonts w:ascii="Times New Roman" w:hAnsi="Times New Roman" w:cs="Times New Roman"/>
          <w:bCs/>
          <w:color w:val="170E02"/>
          <w:sz w:val="28"/>
          <w:szCs w:val="28"/>
          <w:lang w:eastAsia="ru-RU"/>
        </w:rPr>
      </w:pPr>
    </w:p>
    <w:p w:rsidR="002D07D5" w:rsidRDefault="002D07D5" w:rsidP="002E75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07D5" w:rsidRDefault="002D07D5" w:rsidP="002E75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5A0" w:rsidRPr="005526EC" w:rsidRDefault="002E75A0" w:rsidP="002E7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6E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E75A0" w:rsidRPr="005526EC" w:rsidRDefault="002E75A0" w:rsidP="002E75A0">
      <w:pPr>
        <w:pStyle w:val="c2"/>
        <w:spacing w:before="0" w:after="0"/>
        <w:ind w:firstLine="709"/>
        <w:jc w:val="both"/>
        <w:rPr>
          <w:color w:val="000000"/>
        </w:rPr>
      </w:pPr>
      <w:r w:rsidRPr="005526EC">
        <w:t xml:space="preserve">Программа разработана на основе Федерального государственного образовательного стандарта начального общего образования, </w:t>
      </w:r>
      <w:r w:rsidRPr="005526EC">
        <w:rPr>
          <w:bCs/>
          <w:color w:val="000000"/>
        </w:rPr>
        <w:t>на основе</w:t>
      </w:r>
      <w:r w:rsidRPr="005526EC">
        <w:rPr>
          <w:color w:val="000000"/>
        </w:rPr>
        <w:t xml:space="preserve"> авторской программы </w:t>
      </w:r>
      <w:r w:rsidRPr="005526EC">
        <w:rPr>
          <w:color w:val="000000"/>
          <w:shd w:val="clear" w:color="auto" w:fill="FFFFFF"/>
        </w:rPr>
        <w:t>«Изобразительное искусство» Б.М.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5526EC">
        <w:rPr>
          <w:color w:val="000000"/>
          <w:shd w:val="clear" w:color="auto" w:fill="FFFFFF"/>
        </w:rPr>
        <w:t>Неменского</w:t>
      </w:r>
      <w:proofErr w:type="spellEnd"/>
      <w:r w:rsidRPr="005526EC">
        <w:rPr>
          <w:color w:val="000000"/>
          <w:shd w:val="clear" w:color="auto" w:fill="FFFFFF"/>
        </w:rPr>
        <w:t xml:space="preserve"> </w:t>
      </w:r>
      <w:r w:rsidRPr="005526EC">
        <w:rPr>
          <w:color w:val="000000"/>
        </w:rPr>
        <w:t>и ориентирована на работу по учебно-методическому комплекту «Школа России»:</w:t>
      </w:r>
    </w:p>
    <w:p w:rsidR="002E75A0" w:rsidRPr="005526EC" w:rsidRDefault="002E75A0" w:rsidP="002E75A0">
      <w:pPr>
        <w:pStyle w:val="a3"/>
        <w:shd w:val="clear" w:color="auto" w:fill="FFFFFF" w:themeFill="background1"/>
        <w:spacing w:before="0" w:after="0"/>
        <w:rPr>
          <w:color w:val="000000"/>
        </w:rPr>
      </w:pPr>
      <w:r w:rsidRPr="005526EC">
        <w:rPr>
          <w:color w:val="000000"/>
        </w:rPr>
        <w:t xml:space="preserve">     </w:t>
      </w:r>
      <w:proofErr w:type="spellStart"/>
      <w:r w:rsidRPr="005526EC">
        <w:rPr>
          <w:color w:val="000000"/>
        </w:rPr>
        <w:t>Неменская</w:t>
      </w:r>
      <w:proofErr w:type="spellEnd"/>
      <w:r w:rsidRPr="005526EC">
        <w:rPr>
          <w:color w:val="000000"/>
        </w:rPr>
        <w:t xml:space="preserve"> Л.А. Изобразительное искусство. Ты изображаеш</w:t>
      </w:r>
      <w:r>
        <w:rPr>
          <w:color w:val="000000"/>
        </w:rPr>
        <w:t>ь, украшаешь и строишь. 1 класс</w:t>
      </w:r>
      <w:r w:rsidRPr="005526EC">
        <w:rPr>
          <w:color w:val="000000"/>
        </w:rPr>
        <w:t>: учебник для общеобразовательных учреждений</w:t>
      </w:r>
      <w:r>
        <w:rPr>
          <w:color w:val="000000"/>
        </w:rPr>
        <w:t>. М.</w:t>
      </w:r>
      <w:r w:rsidRPr="005526EC">
        <w:rPr>
          <w:color w:val="000000"/>
        </w:rPr>
        <w:t>: «Просвещение», 201</w:t>
      </w:r>
      <w:r>
        <w:rPr>
          <w:color w:val="000000"/>
        </w:rPr>
        <w:t>7</w:t>
      </w:r>
    </w:p>
    <w:p w:rsidR="002E75A0" w:rsidRPr="005526EC" w:rsidRDefault="002E75A0" w:rsidP="002E75A0">
      <w:pPr>
        <w:pStyle w:val="a3"/>
        <w:shd w:val="clear" w:color="auto" w:fill="FFFFFF" w:themeFill="background1"/>
        <w:spacing w:before="0" w:after="0"/>
        <w:rPr>
          <w:color w:val="000000"/>
        </w:rPr>
      </w:pPr>
      <w:r w:rsidRPr="00E26BED">
        <w:rPr>
          <w:rStyle w:val="a5"/>
          <w:color w:val="000000"/>
          <w:shd w:val="clear" w:color="auto" w:fill="FFFFFF" w:themeFill="background1"/>
        </w:rPr>
        <w:t xml:space="preserve">    </w:t>
      </w:r>
      <w:proofErr w:type="spellStart"/>
      <w:r w:rsidRPr="00E26BED">
        <w:rPr>
          <w:rStyle w:val="a5"/>
          <w:color w:val="000000"/>
          <w:shd w:val="clear" w:color="auto" w:fill="FFFFFF" w:themeFill="background1"/>
        </w:rPr>
        <w:t>Неменский</w:t>
      </w:r>
      <w:proofErr w:type="spellEnd"/>
      <w:r w:rsidRPr="00E26BED">
        <w:rPr>
          <w:rStyle w:val="a5"/>
          <w:color w:val="000000"/>
          <w:shd w:val="clear" w:color="auto" w:fill="FFFFFF" w:themeFill="background1"/>
        </w:rPr>
        <w:t xml:space="preserve"> Б.М.</w:t>
      </w:r>
      <w:r w:rsidRPr="00E26BED">
        <w:rPr>
          <w:color w:val="000000"/>
          <w:shd w:val="clear" w:color="auto" w:fill="FFFFFF" w:themeFill="background1"/>
        </w:rPr>
        <w:t xml:space="preserve"> Изобразительное искусство:</w:t>
      </w:r>
      <w:r w:rsidRPr="005526EC">
        <w:rPr>
          <w:color w:val="000000"/>
        </w:rPr>
        <w:t xml:space="preserve"> Рабочие программы.</w:t>
      </w:r>
      <w:r w:rsidRPr="00E26BED">
        <w:rPr>
          <w:color w:val="000000"/>
          <w:shd w:val="clear" w:color="auto" w:fill="FFFFFF" w:themeFill="background1"/>
        </w:rPr>
        <w:t> </w:t>
      </w:r>
      <w:r w:rsidRPr="00E26BED">
        <w:rPr>
          <w:rStyle w:val="a5"/>
          <w:color w:val="000000"/>
          <w:shd w:val="clear" w:color="auto" w:fill="FFFFFF" w:themeFill="background1"/>
        </w:rPr>
        <w:t>1 – 4 классы: пособие</w:t>
      </w:r>
      <w:r w:rsidRPr="005526EC">
        <w:rPr>
          <w:rStyle w:val="a5"/>
          <w:color w:val="000000"/>
          <w:shd w:val="clear" w:color="auto" w:fill="F7F7F6"/>
        </w:rPr>
        <w:t xml:space="preserve"> </w:t>
      </w:r>
      <w:r w:rsidRPr="00E26BED">
        <w:rPr>
          <w:rStyle w:val="a5"/>
          <w:color w:val="000000"/>
          <w:shd w:val="clear" w:color="auto" w:fill="FFFFFF" w:themeFill="background1"/>
        </w:rPr>
        <w:t>для учи</w:t>
      </w:r>
      <w:r>
        <w:rPr>
          <w:rStyle w:val="a5"/>
          <w:color w:val="000000"/>
          <w:shd w:val="clear" w:color="auto" w:fill="FFFFFF" w:themeFill="background1"/>
        </w:rPr>
        <w:t>телей общеобразовательных учреждений</w:t>
      </w:r>
      <w:r w:rsidRPr="00E26BED">
        <w:rPr>
          <w:rStyle w:val="a5"/>
          <w:color w:val="000000"/>
          <w:shd w:val="clear" w:color="auto" w:fill="FFFFFF" w:themeFill="background1"/>
        </w:rPr>
        <w:t xml:space="preserve"> - М.: «Просвещение» </w:t>
      </w:r>
      <w:r w:rsidRPr="005526EC">
        <w:rPr>
          <w:color w:val="000000"/>
        </w:rPr>
        <w:t>201</w:t>
      </w:r>
      <w:r>
        <w:rPr>
          <w:color w:val="000000"/>
        </w:rPr>
        <w:t>7</w:t>
      </w:r>
    </w:p>
    <w:p w:rsidR="002E75A0" w:rsidRDefault="002E75A0" w:rsidP="002E75A0">
      <w:pPr>
        <w:pStyle w:val="a3"/>
        <w:shd w:val="clear" w:color="auto" w:fill="FFFFFF" w:themeFill="background1"/>
        <w:spacing w:before="0" w:after="0"/>
        <w:jc w:val="both"/>
      </w:pPr>
      <w:r>
        <w:rPr>
          <w:color w:val="000000"/>
          <w:shd w:val="clear" w:color="auto" w:fill="FFFFFF"/>
        </w:rPr>
        <w:t xml:space="preserve">   </w:t>
      </w:r>
      <w:r w:rsidRPr="00614B19">
        <w:rPr>
          <w:b/>
          <w:bCs/>
          <w:color w:val="000000"/>
          <w:u w:val="single"/>
          <w:lang w:eastAsia="ar-SA"/>
        </w:rPr>
        <w:t>Целями</w:t>
      </w:r>
      <w:r>
        <w:rPr>
          <w:b/>
          <w:bCs/>
          <w:color w:val="000000"/>
          <w:u w:val="single"/>
          <w:lang w:eastAsia="ar-SA"/>
        </w:rPr>
        <w:t xml:space="preserve"> </w:t>
      </w:r>
      <w:r w:rsidRPr="00614B19">
        <w:rPr>
          <w:color w:val="000000"/>
          <w:lang w:eastAsia="ar-SA"/>
        </w:rPr>
        <w:t xml:space="preserve">изучения предмета </w:t>
      </w:r>
      <w:r w:rsidRPr="005526EC">
        <w:rPr>
          <w:color w:val="000000"/>
          <w:shd w:val="clear" w:color="auto" w:fill="FFFFFF"/>
        </w:rPr>
        <w:t xml:space="preserve">«Изобразительное искусство» </w:t>
      </w:r>
      <w:r w:rsidRPr="00614B19">
        <w:rPr>
          <w:color w:val="000000"/>
          <w:lang w:eastAsia="ar-SA"/>
        </w:rPr>
        <w:t>в начальной школе являются</w:t>
      </w:r>
      <w:r w:rsidRPr="00614B19">
        <w:t>:</w:t>
      </w:r>
    </w:p>
    <w:p w:rsidR="002E75A0" w:rsidRPr="00DB1F35" w:rsidRDefault="002E75A0" w:rsidP="002E75A0">
      <w:pPr>
        <w:pStyle w:val="a3"/>
        <w:numPr>
          <w:ilvl w:val="0"/>
          <w:numId w:val="6"/>
        </w:numPr>
        <w:shd w:val="clear" w:color="auto" w:fill="FFFFFF"/>
        <w:suppressAutoHyphens w:val="0"/>
        <w:autoSpaceDN/>
        <w:spacing w:before="0" w:after="0"/>
        <w:textAlignment w:val="auto"/>
        <w:rPr>
          <w:color w:val="000000"/>
        </w:rPr>
      </w:pPr>
      <w:r w:rsidRPr="00DB1F35">
        <w:rPr>
          <w:color w:val="000000"/>
        </w:rPr>
        <w:t xml:space="preserve">формирование художественной культуры учащихся как неотъемлемой части культуры духовной, т. е. культуры </w:t>
      </w:r>
      <w:proofErr w:type="spellStart"/>
      <w:r w:rsidRPr="00DB1F35">
        <w:rPr>
          <w:color w:val="000000"/>
        </w:rPr>
        <w:t>мироотношений</w:t>
      </w:r>
      <w:proofErr w:type="spellEnd"/>
      <w:r w:rsidRPr="00DB1F35">
        <w:rPr>
          <w:color w:val="000000"/>
        </w:rPr>
        <w:t>, выработанных поколениями.</w:t>
      </w:r>
    </w:p>
    <w:p w:rsidR="002E75A0" w:rsidRPr="00DB1F35" w:rsidRDefault="002E75A0" w:rsidP="002E75A0">
      <w:pPr>
        <w:pStyle w:val="a3"/>
        <w:numPr>
          <w:ilvl w:val="0"/>
          <w:numId w:val="6"/>
        </w:numPr>
        <w:shd w:val="clear" w:color="auto" w:fill="FFFFFF"/>
        <w:suppressAutoHyphens w:val="0"/>
        <w:autoSpaceDN/>
        <w:spacing w:before="0" w:after="0"/>
        <w:textAlignment w:val="auto"/>
        <w:rPr>
          <w:color w:val="000000"/>
        </w:rPr>
      </w:pPr>
      <w:r w:rsidRPr="00DB1F35">
        <w:rPr>
          <w:color w:val="000000"/>
        </w:rPr>
        <w:t>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2E75A0" w:rsidRPr="00DB1F35" w:rsidRDefault="002E75A0" w:rsidP="002E75A0">
      <w:pPr>
        <w:pStyle w:val="a3"/>
        <w:numPr>
          <w:ilvl w:val="0"/>
          <w:numId w:val="6"/>
        </w:numPr>
        <w:shd w:val="clear" w:color="auto" w:fill="FFFFFF"/>
        <w:suppressAutoHyphens w:val="0"/>
        <w:autoSpaceDN/>
        <w:spacing w:before="0" w:after="0"/>
        <w:textAlignment w:val="auto"/>
        <w:rPr>
          <w:color w:val="000000"/>
        </w:rPr>
      </w:pPr>
      <w:r w:rsidRPr="00DB1F35">
        <w:rPr>
          <w:color w:val="000000"/>
        </w:rPr>
        <w:t>формирование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2E75A0" w:rsidRPr="00DB1F35" w:rsidRDefault="002E75A0" w:rsidP="002E75A0">
      <w:pPr>
        <w:pStyle w:val="a3"/>
        <w:shd w:val="clear" w:color="auto" w:fill="FFFFFF"/>
        <w:spacing w:before="0" w:after="0"/>
        <w:rPr>
          <w:color w:val="000000"/>
        </w:rPr>
      </w:pPr>
    </w:p>
    <w:p w:rsidR="002E75A0" w:rsidRPr="00DB1F35" w:rsidRDefault="002E75A0" w:rsidP="002E7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614B19">
        <w:rPr>
          <w:rFonts w:ascii="Times New Roman" w:hAnsi="Times New Roman" w:cs="Times New Roman"/>
          <w:bCs/>
          <w:iCs/>
          <w:sz w:val="24"/>
          <w:szCs w:val="24"/>
        </w:rPr>
        <w:t>Основными</w:t>
      </w:r>
      <w:r w:rsidRPr="00614B1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задачами </w:t>
      </w:r>
      <w:r w:rsidRPr="00614B19">
        <w:rPr>
          <w:rFonts w:ascii="Times New Roman" w:hAnsi="Times New Roman" w:cs="Times New Roman"/>
          <w:sz w:val="24"/>
          <w:szCs w:val="24"/>
        </w:rPr>
        <w:t>реализации содержания курса являются:</w:t>
      </w:r>
    </w:p>
    <w:p w:rsidR="002E75A0" w:rsidRPr="00DB1F35" w:rsidRDefault="002E75A0" w:rsidP="002E75A0">
      <w:pPr>
        <w:pStyle w:val="a3"/>
        <w:numPr>
          <w:ilvl w:val="0"/>
          <w:numId w:val="5"/>
        </w:numPr>
        <w:shd w:val="clear" w:color="auto" w:fill="FFFFFF"/>
        <w:suppressAutoHyphens w:val="0"/>
        <w:autoSpaceDN/>
        <w:spacing w:before="0" w:after="125"/>
        <w:textAlignment w:val="auto"/>
        <w:rPr>
          <w:color w:val="333333"/>
        </w:rPr>
      </w:pPr>
      <w:r w:rsidRPr="00DB1F35">
        <w:rPr>
          <w:color w:val="333333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</w:t>
      </w:r>
    </w:p>
    <w:p w:rsidR="002E75A0" w:rsidRPr="00DB1F35" w:rsidRDefault="002E75A0" w:rsidP="002E75A0">
      <w:pPr>
        <w:pStyle w:val="a3"/>
        <w:numPr>
          <w:ilvl w:val="0"/>
          <w:numId w:val="5"/>
        </w:numPr>
        <w:shd w:val="clear" w:color="auto" w:fill="FFFFFF"/>
        <w:suppressAutoHyphens w:val="0"/>
        <w:autoSpaceDN/>
        <w:spacing w:before="0" w:after="125"/>
        <w:textAlignment w:val="auto"/>
        <w:rPr>
          <w:color w:val="333333"/>
        </w:rPr>
      </w:pPr>
      <w:r w:rsidRPr="00DB1F35">
        <w:rPr>
          <w:color w:val="333333"/>
        </w:rPr>
        <w:t>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2E75A0" w:rsidRPr="00DB1F35" w:rsidRDefault="002E75A0" w:rsidP="002E75A0">
      <w:pPr>
        <w:pStyle w:val="a3"/>
        <w:numPr>
          <w:ilvl w:val="0"/>
          <w:numId w:val="5"/>
        </w:numPr>
        <w:shd w:val="clear" w:color="auto" w:fill="FFFFFF"/>
        <w:suppressAutoHyphens w:val="0"/>
        <w:autoSpaceDN/>
        <w:spacing w:before="0" w:after="125"/>
        <w:textAlignment w:val="auto"/>
        <w:rPr>
          <w:color w:val="333333"/>
        </w:rPr>
      </w:pPr>
      <w:r w:rsidRPr="00DB1F35">
        <w:rPr>
          <w:color w:val="333333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2E75A0" w:rsidRPr="00DB1F35" w:rsidRDefault="002E75A0" w:rsidP="002E75A0">
      <w:pPr>
        <w:pStyle w:val="a3"/>
        <w:numPr>
          <w:ilvl w:val="0"/>
          <w:numId w:val="5"/>
        </w:numPr>
        <w:shd w:val="clear" w:color="auto" w:fill="FFFFFF"/>
        <w:suppressAutoHyphens w:val="0"/>
        <w:autoSpaceDN/>
        <w:spacing w:before="0" w:after="125"/>
        <w:textAlignment w:val="auto"/>
        <w:rPr>
          <w:color w:val="333333"/>
        </w:rPr>
      </w:pPr>
      <w:r w:rsidRPr="00DB1F35">
        <w:rPr>
          <w:color w:val="333333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2E75A0" w:rsidRDefault="002E75A0" w:rsidP="002E75A0">
      <w:pPr>
        <w:shd w:val="clear" w:color="auto" w:fill="FFFFFF"/>
        <w:spacing w:after="0" w:line="240" w:lineRule="auto"/>
        <w:ind w:left="10" w:right="-1" w:hanging="10"/>
        <w:jc w:val="center"/>
        <w:rPr>
          <w:rStyle w:val="extended-textshort"/>
          <w:rFonts w:ascii="Times New Roman" w:hAnsi="Times New Roman" w:cs="Times New Roman"/>
          <w:b/>
          <w:sz w:val="28"/>
          <w:szCs w:val="28"/>
        </w:rPr>
      </w:pPr>
    </w:p>
    <w:p w:rsidR="002E75A0" w:rsidRDefault="002E75A0" w:rsidP="002E75A0">
      <w:pPr>
        <w:shd w:val="clear" w:color="auto" w:fill="FFFFFF"/>
        <w:spacing w:after="0" w:line="240" w:lineRule="auto"/>
        <w:ind w:left="10" w:right="-1" w:hanging="10"/>
        <w:jc w:val="center"/>
        <w:rPr>
          <w:rStyle w:val="extended-textshort"/>
          <w:rFonts w:ascii="Times New Roman" w:hAnsi="Times New Roman" w:cs="Times New Roman"/>
          <w:b/>
          <w:sz w:val="28"/>
          <w:szCs w:val="28"/>
        </w:rPr>
      </w:pPr>
    </w:p>
    <w:p w:rsidR="002E75A0" w:rsidRDefault="002E75A0" w:rsidP="002D07D5">
      <w:pPr>
        <w:shd w:val="clear" w:color="auto" w:fill="FFFFFF"/>
        <w:spacing w:after="0" w:line="240" w:lineRule="auto"/>
        <w:ind w:left="10" w:right="-1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4B19">
        <w:rPr>
          <w:rStyle w:val="extended-textshort"/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Pr="00614B19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организации</w:t>
      </w:r>
      <w:r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4B19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учебной</w:t>
      </w:r>
      <w:r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4B19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деятельности</w:t>
      </w:r>
      <w:r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4B19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детей</w:t>
      </w:r>
      <w:r w:rsidRPr="00614B19">
        <w:rPr>
          <w:rStyle w:val="extended-textshort"/>
          <w:rFonts w:ascii="Times New Roman" w:hAnsi="Times New Roman" w:cs="Times New Roman"/>
          <w:b/>
          <w:sz w:val="28"/>
          <w:szCs w:val="28"/>
        </w:rPr>
        <w:t xml:space="preserve"> с </w:t>
      </w:r>
      <w:r w:rsidRPr="00614B19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ОВЗ</w:t>
      </w:r>
    </w:p>
    <w:p w:rsidR="002D07D5" w:rsidRPr="002D07D5" w:rsidRDefault="002D07D5" w:rsidP="002D07D5">
      <w:pPr>
        <w:shd w:val="clear" w:color="auto" w:fill="FFFFFF"/>
        <w:spacing w:after="0" w:line="240" w:lineRule="auto"/>
        <w:ind w:left="10" w:right="-1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75A0" w:rsidRPr="00614B19" w:rsidRDefault="002E75A0" w:rsidP="002E75A0">
      <w:pPr>
        <w:shd w:val="clear" w:color="auto" w:fill="FFFFFF"/>
        <w:spacing w:after="0" w:line="240" w:lineRule="auto"/>
        <w:ind w:left="10"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деятельности учителя </w:t>
      </w:r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создать оптимальные условия для развития позитивных потенций ребенка.</w:t>
      </w:r>
    </w:p>
    <w:p w:rsidR="002E75A0" w:rsidRPr="00614B19" w:rsidRDefault="002E75A0" w:rsidP="002E75A0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75A0" w:rsidRPr="00614B19" w:rsidRDefault="002E75A0" w:rsidP="002E75A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освоения образовательной программы учащимися класса:</w:t>
      </w:r>
    </w:p>
    <w:p w:rsidR="002E75A0" w:rsidRPr="00614B19" w:rsidRDefault="002E75A0" w:rsidP="002E75A0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организация в классе безбарьерной, развивающей предметной среды;</w:t>
      </w:r>
    </w:p>
    <w:p w:rsidR="002E75A0" w:rsidRPr="00614B19" w:rsidRDefault="002E75A0" w:rsidP="002E75A0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создание атмосферы эмоционального комфорта, формирование взаимоотношений в духе сотрудничества и принятия особенностей каждого;</w:t>
      </w:r>
    </w:p>
    <w:p w:rsidR="002E75A0" w:rsidRPr="00614B19" w:rsidRDefault="002E75A0" w:rsidP="002E75A0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у детей позитивной, социально направленной учебной мотивации;</w:t>
      </w:r>
    </w:p>
    <w:p w:rsidR="002E75A0" w:rsidRPr="00614B19" w:rsidRDefault="002E75A0" w:rsidP="002E75A0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применение адекватных возможностям и потребностям обучающихся современных технологий, методов, приемов, форм организации учебной работы;</w:t>
      </w:r>
    </w:p>
    <w:p w:rsidR="002E75A0" w:rsidRPr="00614B19" w:rsidRDefault="002E75A0" w:rsidP="002E75A0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t>— адаптация содержания учебного материала, выделение необходимого и достаточного для освоения ребенком с ОВЗ;</w:t>
      </w:r>
    </w:p>
    <w:p w:rsidR="002E75A0" w:rsidRPr="00614B19" w:rsidRDefault="002E75A0" w:rsidP="002E75A0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адаптация имеющихся или разработка необходимых учебных и дидактических материалов и др.</w:t>
      </w:r>
    </w:p>
    <w:p w:rsidR="002E75A0" w:rsidRPr="00614B19" w:rsidRDefault="002E75A0" w:rsidP="002E75A0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адаптации детей с ограниченными возможностями здоровья в группе сверстников, школьном сообществе:</w:t>
      </w:r>
    </w:p>
    <w:p w:rsidR="002E75A0" w:rsidRPr="00614B19" w:rsidRDefault="002E75A0" w:rsidP="002E75A0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организация уроков, </w:t>
      </w:r>
      <w:proofErr w:type="spellStart"/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внеклассных мероприятий с использованием интерактивных форм деятельности детей;</w:t>
      </w:r>
    </w:p>
    <w:p w:rsidR="002E75A0" w:rsidRPr="00614B19" w:rsidRDefault="002E75A0" w:rsidP="002E75A0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организация внеклассной работы, направленной на раскрытие творческого потенциала каждого ребенка, реализацию его потребности в самовыражении, участии в жизни класса, школы;</w:t>
      </w:r>
    </w:p>
    <w:p w:rsidR="002E75A0" w:rsidRPr="00614B19" w:rsidRDefault="002E75A0" w:rsidP="002E75A0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использование адекватных возможностям детей способов оценки их учебных достижений, продуктов учебной и </w:t>
      </w:r>
      <w:proofErr w:type="spellStart"/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2E75A0" w:rsidRPr="00614B19" w:rsidRDefault="002E75A0" w:rsidP="002E75A0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полнительные ресурсы, поддержки</w:t>
      </w:r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75A0" w:rsidRPr="00614B19" w:rsidRDefault="002E75A0" w:rsidP="002E75A0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t>— специалистов психолого-педагогического сопровождения к участию в проектировании и организац</w:t>
      </w:r>
      <w:r w:rsidR="00557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образовательного процесса в </w:t>
      </w:r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классе;</w:t>
      </w:r>
    </w:p>
    <w:p w:rsidR="002E75A0" w:rsidRPr="00614B19" w:rsidRDefault="002E75A0" w:rsidP="002E75A0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организация взаимодействия с родителями в духе сотрудничества и разделения ответственности.</w:t>
      </w:r>
    </w:p>
    <w:p w:rsidR="002E75A0" w:rsidRPr="00614B19" w:rsidRDefault="002E75A0" w:rsidP="002E75A0">
      <w:pPr>
        <w:shd w:val="clear" w:color="auto" w:fill="FFFFFF"/>
        <w:spacing w:after="0" w:line="240" w:lineRule="auto"/>
        <w:ind w:right="-1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 с ОВЗ предусмотрены индивидуальные задания, упражнения в поурочном планировании учителя в соответствии с адаптированной основной общеобразовательной программой</w:t>
      </w:r>
    </w:p>
    <w:p w:rsidR="002E75A0" w:rsidRPr="00614B19" w:rsidRDefault="002E75A0" w:rsidP="002E75A0">
      <w:pPr>
        <w:pStyle w:val="a3"/>
        <w:spacing w:before="120" w:after="120"/>
        <w:ind w:right="120"/>
        <w:jc w:val="both"/>
        <w:rPr>
          <w:color w:val="000000"/>
        </w:rPr>
      </w:pPr>
    </w:p>
    <w:p w:rsidR="002E75A0" w:rsidRPr="00614B19" w:rsidRDefault="002E75A0" w:rsidP="002E7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B1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2E75A0" w:rsidRDefault="002E75A0" w:rsidP="002E75A0">
      <w:pPr>
        <w:pStyle w:val="a3"/>
        <w:spacing w:before="0" w:after="0"/>
        <w:ind w:firstLine="709"/>
        <w:jc w:val="both"/>
        <w:rPr>
          <w:b/>
          <w:bCs/>
          <w:i/>
          <w:iCs/>
        </w:rPr>
      </w:pPr>
    </w:p>
    <w:p w:rsidR="002E75A0" w:rsidRPr="00614B19" w:rsidRDefault="002E75A0" w:rsidP="002E75A0">
      <w:pPr>
        <w:pStyle w:val="a3"/>
        <w:spacing w:before="0" w:after="0"/>
        <w:ind w:firstLine="709"/>
        <w:jc w:val="both"/>
        <w:rPr>
          <w:b/>
          <w:bCs/>
          <w:i/>
          <w:iCs/>
        </w:rPr>
      </w:pPr>
      <w:r w:rsidRPr="00614B19">
        <w:rPr>
          <w:b/>
          <w:bCs/>
          <w:i/>
          <w:iCs/>
        </w:rPr>
        <w:t xml:space="preserve">К концу обучения в 1 классе учащиеся должны: </w:t>
      </w:r>
    </w:p>
    <w:p w:rsidR="002E75A0" w:rsidRPr="00614B19" w:rsidRDefault="002E75A0" w:rsidP="002E75A0">
      <w:pPr>
        <w:pStyle w:val="c2"/>
        <w:spacing w:before="0" w:after="0"/>
        <w:jc w:val="both"/>
        <w:rPr>
          <w:color w:val="000000"/>
        </w:rPr>
      </w:pPr>
    </w:p>
    <w:p w:rsidR="002E75A0" w:rsidRPr="0010666C" w:rsidRDefault="002E75A0" w:rsidP="002E75A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10666C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ru-RU"/>
        </w:rPr>
        <w:t>знать/понимать:</w:t>
      </w:r>
    </w:p>
    <w:p w:rsidR="002E75A0" w:rsidRPr="0010666C" w:rsidRDefault="002E75A0" w:rsidP="002E75A0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6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основные жанры и виды произведений изобразительного искусства;</w:t>
      </w:r>
    </w:p>
    <w:p w:rsidR="002E75A0" w:rsidRPr="0010666C" w:rsidRDefault="002E75A0" w:rsidP="002E75A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10666C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ru-RU"/>
        </w:rPr>
        <w:t>уметь:</w:t>
      </w:r>
    </w:p>
    <w:p w:rsidR="002E75A0" w:rsidRPr="0010666C" w:rsidRDefault="002E75A0" w:rsidP="002E75A0">
      <w:pPr>
        <w:widowControl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6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различать основные и составные, теплые и холодные цвета;</w:t>
      </w:r>
    </w:p>
    <w:p w:rsidR="002E75A0" w:rsidRPr="0010666C" w:rsidRDefault="002E75A0" w:rsidP="002E75A0">
      <w:pPr>
        <w:widowControl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6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узнавать отдельные произведения выдающихся отечественных художников (В.М. Васнецов, И.И. Левитан);</w:t>
      </w:r>
    </w:p>
    <w:p w:rsidR="002E75A0" w:rsidRPr="0010666C" w:rsidRDefault="002E75A0" w:rsidP="002E75A0">
      <w:pPr>
        <w:widowControl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6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сравнивать отдельные виды изобразительного искусства (графики, живописи, декоративно-прикладного искусства);</w:t>
      </w:r>
    </w:p>
    <w:p w:rsidR="002E75A0" w:rsidRPr="0010666C" w:rsidRDefault="002E75A0" w:rsidP="002E75A0">
      <w:pPr>
        <w:widowControl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6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художественные материалы (гуашь, акварельные краски, цветные карандаши, бумага);</w:t>
      </w:r>
    </w:p>
    <w:p w:rsidR="002E75A0" w:rsidRPr="0010666C" w:rsidRDefault="002E75A0" w:rsidP="002E75A0">
      <w:pPr>
        <w:widowControl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6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</w:t>
      </w:r>
    </w:p>
    <w:p w:rsidR="002E75A0" w:rsidRPr="0010666C" w:rsidRDefault="002E75A0" w:rsidP="002E75A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10666C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2E75A0" w:rsidRPr="0010666C" w:rsidRDefault="002E75A0" w:rsidP="002E75A0">
      <w:pPr>
        <w:widowControl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6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для самостоятельной творческой деятельности;</w:t>
      </w:r>
    </w:p>
    <w:p w:rsidR="002E75A0" w:rsidRPr="0010666C" w:rsidRDefault="002E75A0" w:rsidP="002E75A0">
      <w:pPr>
        <w:widowControl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6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обогащение опыта восприятия произведений изобразительного искусства;</w:t>
      </w:r>
    </w:p>
    <w:p w:rsidR="002E75A0" w:rsidRPr="0010666C" w:rsidRDefault="002E75A0" w:rsidP="002E75A0">
      <w:pPr>
        <w:widowControl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06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оценки произведений искусства (выражения собственного мнения) при посещении выставки.</w:t>
      </w:r>
    </w:p>
    <w:p w:rsidR="002E75A0" w:rsidRDefault="002E75A0" w:rsidP="002E75A0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07D5" w:rsidRDefault="002D07D5" w:rsidP="002D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7D5" w:rsidRDefault="002D07D5" w:rsidP="002D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7D5" w:rsidRDefault="002D07D5" w:rsidP="002D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7D5" w:rsidRDefault="002D07D5" w:rsidP="002D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7D5" w:rsidRDefault="002D07D5" w:rsidP="002D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7D5" w:rsidRDefault="002D07D5" w:rsidP="002D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5A0" w:rsidRPr="002D07D5" w:rsidRDefault="002E75A0" w:rsidP="002D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7D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УУД</w:t>
      </w:r>
    </w:p>
    <w:p w:rsidR="002E75A0" w:rsidRDefault="002E75A0" w:rsidP="002E75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обучающимися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2E75A0" w:rsidRDefault="002E75A0" w:rsidP="002E75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D07D5" w:rsidRDefault="002D07D5" w:rsidP="002E75A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2D07D5" w:rsidRDefault="002D07D5" w:rsidP="002E75A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2E75A0" w:rsidRPr="00610B28" w:rsidRDefault="002E75A0" w:rsidP="002E75A0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2E75A0" w:rsidRPr="00610B28" w:rsidRDefault="002E75A0" w:rsidP="002E75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sz w:val="24"/>
          <w:szCs w:val="24"/>
        </w:rPr>
        <w:t>Воспитание патриотизма, чувства гордости за свою Родину, российский народ и историю Россию</w:t>
      </w:r>
    </w:p>
    <w:p w:rsidR="002E75A0" w:rsidRPr="00610B28" w:rsidRDefault="002E75A0" w:rsidP="002E75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E75A0" w:rsidRPr="00610B28" w:rsidRDefault="002E75A0" w:rsidP="002E75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2E75A0" w:rsidRPr="00610B28" w:rsidRDefault="002E75A0" w:rsidP="002E75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sz w:val="24"/>
          <w:szCs w:val="24"/>
        </w:rPr>
        <w:t>Принятие и усвоение социальной роли обучающегося, развитие мотивов учебной деятельности и формирование личностного смысла учения.</w:t>
      </w:r>
    </w:p>
    <w:p w:rsidR="002E75A0" w:rsidRPr="00610B28" w:rsidRDefault="002E75A0" w:rsidP="002E75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E75A0" w:rsidRPr="00610B28" w:rsidRDefault="002E75A0" w:rsidP="002E75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:rsidR="002E75A0" w:rsidRPr="00610B28" w:rsidRDefault="002E75A0" w:rsidP="002E75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:rsidR="002E75A0" w:rsidRPr="00610B28" w:rsidRDefault="002E75A0" w:rsidP="002E75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sz w:val="24"/>
          <w:szCs w:val="24"/>
        </w:rPr>
        <w:t>Формирование установки на безопасный образ жизни.</w:t>
      </w:r>
    </w:p>
    <w:p w:rsidR="002E75A0" w:rsidRPr="00610B28" w:rsidRDefault="002E75A0" w:rsidP="002E75A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610B28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10B2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2E75A0" w:rsidRPr="00610B28" w:rsidRDefault="002E75A0" w:rsidP="002E75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2E75A0" w:rsidRPr="00610B28" w:rsidRDefault="002E75A0" w:rsidP="002E75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2E75A0" w:rsidRPr="00610B28" w:rsidRDefault="002E75A0" w:rsidP="002E75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E75A0" w:rsidRPr="00610B28" w:rsidRDefault="002E75A0" w:rsidP="002E75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2E75A0" w:rsidRPr="00610B28" w:rsidRDefault="002E75A0" w:rsidP="002E75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 с аудио-, видео- и графическим сопровождением, соблюдать нормы информационной избирательности, этики и этикета.</w:t>
      </w:r>
    </w:p>
    <w:p w:rsidR="002E75A0" w:rsidRPr="00610B28" w:rsidRDefault="002E75A0" w:rsidP="002E75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2E75A0" w:rsidRPr="00610B28" w:rsidRDefault="002E75A0" w:rsidP="002E75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E75A0" w:rsidRPr="00610B28" w:rsidRDefault="002E75A0" w:rsidP="002E75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2E75A0" w:rsidRPr="00610B28" w:rsidRDefault="002E75A0" w:rsidP="002E75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базовыми предметными и </w:t>
      </w:r>
      <w:proofErr w:type="spellStart"/>
      <w:r w:rsidRPr="00610B28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10B28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2E75A0" w:rsidRPr="00610B28" w:rsidRDefault="002E75A0" w:rsidP="002E75A0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2E75A0" w:rsidRPr="00610B28" w:rsidRDefault="002E75A0" w:rsidP="002E75A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sz w:val="24"/>
          <w:szCs w:val="24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2E75A0" w:rsidRPr="00610B28" w:rsidRDefault="002E75A0" w:rsidP="002E75A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2E75A0" w:rsidRPr="00610B28" w:rsidRDefault="002E75A0" w:rsidP="002E75A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sz w:val="24"/>
          <w:szCs w:val="24"/>
        </w:rPr>
        <w:t>Приобретение навыков самообслуживания, овладение технологическими приёмами ручной обработки материалов, ос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10B28">
        <w:rPr>
          <w:rFonts w:ascii="Times New Roman" w:hAnsi="Times New Roman" w:cs="Times New Roman"/>
          <w:sz w:val="24"/>
          <w:szCs w:val="24"/>
        </w:rPr>
        <w:t>оение правил техники безопасности.</w:t>
      </w:r>
    </w:p>
    <w:p w:rsidR="002E75A0" w:rsidRPr="00610B28" w:rsidRDefault="002E75A0" w:rsidP="002E75A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sz w:val="24"/>
          <w:szCs w:val="24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2E75A0" w:rsidRDefault="002E75A0" w:rsidP="002E75A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0B28">
        <w:rPr>
          <w:rFonts w:ascii="Times New Roman" w:hAnsi="Times New Roman" w:cs="Times New Roman"/>
          <w:sz w:val="24"/>
          <w:szCs w:val="24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2E75A0" w:rsidRDefault="002E75A0" w:rsidP="002E75A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E75A0" w:rsidRPr="0010666C" w:rsidRDefault="002E75A0" w:rsidP="002E75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4B19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 курса</w:t>
      </w:r>
    </w:p>
    <w:p w:rsidR="002E75A0" w:rsidRDefault="002E75A0" w:rsidP="002E75A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E75A0" w:rsidRPr="007D7A40" w:rsidRDefault="002E75A0" w:rsidP="002E75A0">
      <w:pPr>
        <w:pStyle w:val="c165"/>
        <w:shd w:val="clear" w:color="auto" w:fill="FFFFFF"/>
        <w:spacing w:before="0" w:beforeAutospacing="0" w:after="0" w:afterAutospacing="0"/>
        <w:ind w:left="566"/>
        <w:jc w:val="both"/>
        <w:rPr>
          <w:rFonts w:ascii="Arial" w:hAnsi="Arial" w:cs="Arial"/>
          <w:color w:val="000000"/>
        </w:rPr>
      </w:pPr>
      <w:r w:rsidRPr="007D7A40">
        <w:rPr>
          <w:rStyle w:val="c86"/>
          <w:b/>
          <w:bCs/>
          <w:color w:val="000000"/>
        </w:rPr>
        <w:t>Ты изображаешь. Знакомство с Мастером Изображения (10 ч)</w:t>
      </w:r>
    </w:p>
    <w:p w:rsidR="002E75A0" w:rsidRPr="007D7A40" w:rsidRDefault="002E75A0" w:rsidP="002E75A0">
      <w:pPr>
        <w:pStyle w:val="c47"/>
        <w:shd w:val="clear" w:color="auto" w:fill="FFFFFF"/>
        <w:spacing w:before="0" w:beforeAutospacing="0" w:after="0" w:afterAutospacing="0"/>
        <w:ind w:left="18" w:right="38" w:firstLine="548"/>
        <w:jc w:val="both"/>
        <w:rPr>
          <w:rFonts w:ascii="Arial" w:hAnsi="Arial" w:cs="Arial"/>
          <w:color w:val="000000"/>
        </w:rPr>
      </w:pPr>
      <w:r w:rsidRPr="007D7A40">
        <w:rPr>
          <w:rStyle w:val="c4"/>
          <w:color w:val="000000"/>
        </w:rPr>
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 Пятно, объем, линия, цвет - основные средства изображения.</w:t>
      </w:r>
    </w:p>
    <w:p w:rsidR="002E75A0" w:rsidRPr="007D7A40" w:rsidRDefault="002E75A0" w:rsidP="002E75A0">
      <w:pPr>
        <w:pStyle w:val="c67"/>
        <w:shd w:val="clear" w:color="auto" w:fill="FFFFFF"/>
        <w:spacing w:before="0" w:beforeAutospacing="0" w:after="0" w:afterAutospacing="0"/>
        <w:ind w:left="34" w:right="48" w:firstLine="532"/>
        <w:jc w:val="both"/>
        <w:rPr>
          <w:rFonts w:ascii="Arial" w:hAnsi="Arial" w:cs="Arial"/>
          <w:color w:val="000000"/>
        </w:rPr>
      </w:pPr>
      <w:r w:rsidRPr="007D7A40">
        <w:rPr>
          <w:rStyle w:val="c4"/>
          <w:color w:val="000000"/>
        </w:rPr>
        <w:t>Овладение первичными навыками изображения на плоскости с помощью линии, пятна, цвета. Разноцветные краски.</w:t>
      </w:r>
    </w:p>
    <w:p w:rsidR="002E75A0" w:rsidRPr="007D7A40" w:rsidRDefault="002E75A0" w:rsidP="002E75A0">
      <w:pPr>
        <w:pStyle w:val="c165"/>
        <w:shd w:val="clear" w:color="auto" w:fill="FFFFFF"/>
        <w:spacing w:before="0" w:beforeAutospacing="0" w:after="0" w:afterAutospacing="0"/>
        <w:ind w:left="566"/>
        <w:jc w:val="both"/>
        <w:rPr>
          <w:rFonts w:ascii="Arial" w:hAnsi="Arial" w:cs="Arial"/>
          <w:color w:val="000000"/>
        </w:rPr>
      </w:pPr>
      <w:r w:rsidRPr="007D7A40">
        <w:rPr>
          <w:rStyle w:val="c4"/>
          <w:color w:val="000000"/>
        </w:rPr>
        <w:t>Художники и зрители.</w:t>
      </w:r>
    </w:p>
    <w:p w:rsidR="002E75A0" w:rsidRDefault="002E75A0" w:rsidP="002E75A0">
      <w:pPr>
        <w:pStyle w:val="c165"/>
        <w:shd w:val="clear" w:color="auto" w:fill="FFFFFF"/>
        <w:spacing w:before="0" w:beforeAutospacing="0" w:after="0" w:afterAutospacing="0"/>
        <w:ind w:left="566"/>
        <w:jc w:val="both"/>
        <w:rPr>
          <w:rStyle w:val="c86"/>
          <w:b/>
          <w:bCs/>
          <w:color w:val="000000"/>
        </w:rPr>
      </w:pPr>
    </w:p>
    <w:p w:rsidR="002E75A0" w:rsidRPr="007D7A40" w:rsidRDefault="002E75A0" w:rsidP="002E75A0">
      <w:pPr>
        <w:pStyle w:val="c165"/>
        <w:shd w:val="clear" w:color="auto" w:fill="FFFFFF"/>
        <w:spacing w:before="0" w:beforeAutospacing="0" w:after="0" w:afterAutospacing="0"/>
        <w:ind w:left="566"/>
        <w:jc w:val="both"/>
        <w:rPr>
          <w:rFonts w:ascii="Arial" w:hAnsi="Arial" w:cs="Arial"/>
          <w:color w:val="000000"/>
        </w:rPr>
      </w:pPr>
      <w:r w:rsidRPr="007D7A40">
        <w:rPr>
          <w:rStyle w:val="c86"/>
          <w:b/>
          <w:bCs/>
          <w:color w:val="000000"/>
        </w:rPr>
        <w:t>Ты украшаешь. Знакомство с Мастером Украшения (9 ч)</w:t>
      </w:r>
    </w:p>
    <w:p w:rsidR="002E75A0" w:rsidRPr="007D7A40" w:rsidRDefault="002E75A0" w:rsidP="002E75A0">
      <w:pPr>
        <w:pStyle w:val="c153"/>
        <w:shd w:val="clear" w:color="auto" w:fill="FFFFFF"/>
        <w:spacing w:before="0" w:beforeAutospacing="0" w:after="0" w:afterAutospacing="0"/>
        <w:ind w:left="38" w:right="28" w:firstLine="522"/>
        <w:jc w:val="both"/>
        <w:rPr>
          <w:rFonts w:ascii="Arial" w:hAnsi="Arial" w:cs="Arial"/>
          <w:color w:val="000000"/>
        </w:rPr>
      </w:pPr>
      <w:r w:rsidRPr="007D7A40">
        <w:rPr>
          <w:rStyle w:val="c4"/>
          <w:color w:val="000000"/>
        </w:rPr>
        <w:t>Украшения в природе. Красоту нужно уметь замечать. Люди радуются красоте и украшают мир вокруг себя. Мастер Украшения учит любоваться красотой. Основы понимания роли декоративной художественной деятельности в жизни человека. Мастер Украшения -мастер общения, он организует общение людей, помогая им наглядно выявлять свои роли.</w:t>
      </w:r>
    </w:p>
    <w:p w:rsidR="002E75A0" w:rsidRPr="007D7A40" w:rsidRDefault="002E75A0" w:rsidP="002E75A0">
      <w:pPr>
        <w:pStyle w:val="c61"/>
        <w:shd w:val="clear" w:color="auto" w:fill="FFFFFF"/>
        <w:spacing w:before="0" w:beforeAutospacing="0" w:after="0" w:afterAutospacing="0"/>
        <w:ind w:left="28" w:right="48" w:firstLine="552"/>
        <w:jc w:val="both"/>
        <w:rPr>
          <w:rFonts w:ascii="Arial" w:hAnsi="Arial" w:cs="Arial"/>
          <w:color w:val="000000"/>
        </w:rPr>
      </w:pPr>
      <w:r w:rsidRPr="007D7A40">
        <w:rPr>
          <w:rStyle w:val="c4"/>
          <w:color w:val="000000"/>
        </w:rPr>
        <w:t xml:space="preserve">Первичный опыт владения художественными материалами и техниками (аппликация, </w:t>
      </w:r>
      <w:proofErr w:type="spellStart"/>
      <w:r w:rsidRPr="007D7A40">
        <w:rPr>
          <w:rStyle w:val="c4"/>
          <w:color w:val="000000"/>
        </w:rPr>
        <w:t>бумагопластика</w:t>
      </w:r>
      <w:proofErr w:type="spellEnd"/>
      <w:r w:rsidRPr="007D7A40">
        <w:rPr>
          <w:rStyle w:val="c4"/>
          <w:color w:val="000000"/>
        </w:rPr>
        <w:t>, коллаж, монотипия). Первичный опыт коллективной деятельности.</w:t>
      </w:r>
    </w:p>
    <w:p w:rsidR="002E75A0" w:rsidRPr="007D7A40" w:rsidRDefault="002E75A0" w:rsidP="002E75A0">
      <w:pPr>
        <w:pStyle w:val="c167"/>
        <w:shd w:val="clear" w:color="auto" w:fill="FFFFFF"/>
        <w:spacing w:before="0" w:beforeAutospacing="0" w:after="0" w:afterAutospacing="0"/>
        <w:ind w:left="538"/>
        <w:jc w:val="both"/>
        <w:rPr>
          <w:rFonts w:ascii="Arial" w:hAnsi="Arial" w:cs="Arial"/>
          <w:color w:val="000000"/>
        </w:rPr>
      </w:pPr>
      <w:r w:rsidRPr="007D7A40">
        <w:rPr>
          <w:rStyle w:val="c86"/>
          <w:b/>
          <w:bCs/>
          <w:color w:val="000000"/>
        </w:rPr>
        <w:t>Ты строишь. Знакомство с Мастером Постройки (8 ч)</w:t>
      </w:r>
    </w:p>
    <w:p w:rsidR="002E75A0" w:rsidRPr="007D7A40" w:rsidRDefault="002E75A0" w:rsidP="002E75A0">
      <w:pPr>
        <w:pStyle w:val="c167"/>
        <w:shd w:val="clear" w:color="auto" w:fill="FFFFFF"/>
        <w:spacing w:before="0" w:beforeAutospacing="0" w:after="0" w:afterAutospacing="0"/>
        <w:ind w:right="24" w:firstLine="548"/>
        <w:jc w:val="both"/>
        <w:rPr>
          <w:rFonts w:ascii="Arial" w:hAnsi="Arial" w:cs="Arial"/>
          <w:color w:val="000000"/>
        </w:rPr>
      </w:pPr>
      <w:r w:rsidRPr="007D7A40">
        <w:rPr>
          <w:rStyle w:val="c4"/>
          <w:color w:val="000000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:rsidR="002E75A0" w:rsidRPr="007D7A40" w:rsidRDefault="002E75A0" w:rsidP="002E75A0">
      <w:pPr>
        <w:pStyle w:val="c61"/>
        <w:shd w:val="clear" w:color="auto" w:fill="FFFFFF"/>
        <w:spacing w:before="0" w:beforeAutospacing="0" w:after="0" w:afterAutospacing="0"/>
        <w:ind w:right="34" w:firstLine="552"/>
        <w:jc w:val="both"/>
        <w:rPr>
          <w:rFonts w:ascii="Arial" w:hAnsi="Arial" w:cs="Arial"/>
          <w:color w:val="000000"/>
        </w:rPr>
      </w:pPr>
      <w:r w:rsidRPr="007D7A40">
        <w:rPr>
          <w:rStyle w:val="c4"/>
          <w:color w:val="000000"/>
        </w:rPr>
        <w:t>Мастер Постройки - олицетворение конструктивной художественной деятельности. Умение видеть конструкцию формы предмета лежит в основе умения рисовать.</w:t>
      </w:r>
    </w:p>
    <w:p w:rsidR="002E75A0" w:rsidRPr="007D7A40" w:rsidRDefault="002E75A0" w:rsidP="002E75A0">
      <w:pPr>
        <w:pStyle w:val="c107"/>
        <w:shd w:val="clear" w:color="auto" w:fill="FFFFFF"/>
        <w:spacing w:before="0" w:beforeAutospacing="0" w:after="0" w:afterAutospacing="0"/>
        <w:ind w:left="10" w:right="14" w:firstLine="542"/>
        <w:jc w:val="both"/>
        <w:rPr>
          <w:rFonts w:ascii="Arial" w:hAnsi="Arial" w:cs="Arial"/>
          <w:color w:val="000000"/>
        </w:rPr>
      </w:pPr>
      <w:r w:rsidRPr="007D7A40">
        <w:rPr>
          <w:rStyle w:val="c4"/>
          <w:color w:val="000000"/>
        </w:rPr>
        <w:t>Разные типы построек. Первичные умения видеть конструкцию, т.е. построение предмета. Первичный опыт владения художественными материалами и техниками конструирования. Первичный опыт коллективной работы.</w:t>
      </w:r>
    </w:p>
    <w:p w:rsidR="002E75A0" w:rsidRPr="007D7A40" w:rsidRDefault="002E75A0" w:rsidP="002E75A0">
      <w:pPr>
        <w:pStyle w:val="c55"/>
        <w:shd w:val="clear" w:color="auto" w:fill="FFFFFF"/>
        <w:spacing w:before="0" w:beforeAutospacing="0" w:after="0" w:afterAutospacing="0"/>
        <w:ind w:left="558"/>
        <w:jc w:val="both"/>
        <w:rPr>
          <w:rFonts w:ascii="Arial" w:hAnsi="Arial" w:cs="Arial"/>
          <w:color w:val="000000"/>
        </w:rPr>
      </w:pPr>
      <w:r w:rsidRPr="007D7A40">
        <w:rPr>
          <w:rStyle w:val="c86"/>
          <w:b/>
          <w:bCs/>
          <w:color w:val="000000"/>
        </w:rPr>
        <w:t>Изображение, украшение, постройка всегда помогают друг другу (6 ч)</w:t>
      </w:r>
    </w:p>
    <w:p w:rsidR="002E75A0" w:rsidRPr="007D7A40" w:rsidRDefault="002E75A0" w:rsidP="002E75A0">
      <w:pPr>
        <w:pStyle w:val="c167"/>
        <w:shd w:val="clear" w:color="auto" w:fill="FFFFFF"/>
        <w:spacing w:before="0" w:beforeAutospacing="0" w:after="0" w:afterAutospacing="0"/>
        <w:ind w:left="4" w:right="14" w:firstLine="538"/>
        <w:jc w:val="both"/>
        <w:rPr>
          <w:rFonts w:ascii="Arial" w:hAnsi="Arial" w:cs="Arial"/>
          <w:color w:val="000000"/>
        </w:rPr>
      </w:pPr>
      <w:r w:rsidRPr="007D7A40">
        <w:rPr>
          <w:rStyle w:val="c4"/>
          <w:color w:val="000000"/>
        </w:rPr>
        <w:t>Общие начала всех пространственно-визуальных искусств - пятно, линия, цвет в пространстве и на плоскости. Различное использование в разных видах искусства этих элементов языка.</w:t>
      </w:r>
    </w:p>
    <w:p w:rsidR="002E75A0" w:rsidRPr="007D7A40" w:rsidRDefault="002E75A0" w:rsidP="002E75A0">
      <w:pPr>
        <w:pStyle w:val="c123"/>
        <w:shd w:val="clear" w:color="auto" w:fill="FFFFFF"/>
        <w:spacing w:before="0" w:beforeAutospacing="0" w:after="0" w:afterAutospacing="0"/>
        <w:ind w:left="14" w:right="14" w:firstLine="542"/>
        <w:jc w:val="both"/>
        <w:rPr>
          <w:rFonts w:ascii="Arial" w:hAnsi="Arial" w:cs="Arial"/>
          <w:color w:val="000000"/>
        </w:rPr>
      </w:pPr>
      <w:r w:rsidRPr="007D7A40">
        <w:rPr>
          <w:rStyle w:val="c4"/>
          <w:color w:val="000000"/>
        </w:rPr>
        <w:t>Изображение, украшение и постройка - разные стороны работы художника и присутствуют в любом произведении, которое он создает.</w:t>
      </w:r>
    </w:p>
    <w:p w:rsidR="002E75A0" w:rsidRPr="007D7A40" w:rsidRDefault="002E75A0" w:rsidP="002E75A0">
      <w:pPr>
        <w:pStyle w:val="c61"/>
        <w:shd w:val="clear" w:color="auto" w:fill="FFFFFF"/>
        <w:spacing w:before="0" w:beforeAutospacing="0" w:after="0" w:afterAutospacing="0"/>
        <w:ind w:left="4" w:right="14" w:firstLine="552"/>
        <w:jc w:val="both"/>
        <w:rPr>
          <w:rFonts w:ascii="Arial" w:hAnsi="Arial" w:cs="Arial"/>
          <w:color w:val="000000"/>
        </w:rPr>
      </w:pPr>
      <w:r w:rsidRPr="007D7A40">
        <w:rPr>
          <w:rStyle w:val="c4"/>
          <w:color w:val="000000"/>
        </w:rPr>
        <w:t>Наблюдение природы и природных объектов. Эстетическое восприятие природы. Художественно-образное видение окружающего мира.</w:t>
      </w:r>
    </w:p>
    <w:p w:rsidR="002E75A0" w:rsidRPr="007D7A40" w:rsidRDefault="002E75A0" w:rsidP="002E75A0">
      <w:pPr>
        <w:pStyle w:val="c167"/>
        <w:shd w:val="clear" w:color="auto" w:fill="FFFFFF"/>
        <w:spacing w:before="0" w:beforeAutospacing="0" w:after="0" w:afterAutospacing="0"/>
        <w:ind w:left="562"/>
        <w:jc w:val="both"/>
        <w:rPr>
          <w:rFonts w:ascii="Arial" w:hAnsi="Arial" w:cs="Arial"/>
          <w:color w:val="000000"/>
        </w:rPr>
      </w:pPr>
      <w:r w:rsidRPr="007D7A40">
        <w:rPr>
          <w:rStyle w:val="c4"/>
          <w:color w:val="000000"/>
        </w:rPr>
        <w:t>Навыки коллективной творческой деятельности.</w:t>
      </w:r>
    </w:p>
    <w:p w:rsidR="002E75A0" w:rsidRDefault="002E75A0" w:rsidP="002E7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75A0" w:rsidRDefault="002E75A0" w:rsidP="002E7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75A0" w:rsidRPr="0039251C" w:rsidRDefault="002E75A0" w:rsidP="002E75A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39251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Тематическое планирование курса </w:t>
      </w:r>
    </w:p>
    <w:p w:rsidR="002E75A0" w:rsidRPr="0039251C" w:rsidRDefault="002E75A0" w:rsidP="002E75A0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2"/>
          <w:kern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058"/>
        <w:gridCol w:w="4051"/>
        <w:gridCol w:w="674"/>
      </w:tblGrid>
      <w:tr w:rsidR="002E75A0" w:rsidRPr="0039251C" w:rsidTr="001D16DD">
        <w:trPr>
          <w:trHeight w:val="562"/>
        </w:trPr>
        <w:tc>
          <w:tcPr>
            <w:tcW w:w="0" w:type="auto"/>
          </w:tcPr>
          <w:p w:rsidR="002E75A0" w:rsidRPr="0039251C" w:rsidRDefault="002E75A0" w:rsidP="001D16D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9251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8" w:type="dxa"/>
          </w:tcPr>
          <w:p w:rsidR="002E75A0" w:rsidRPr="0039251C" w:rsidRDefault="002E75A0" w:rsidP="001D16D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9251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051" w:type="dxa"/>
          </w:tcPr>
          <w:p w:rsidR="002E75A0" w:rsidRPr="0039251C" w:rsidRDefault="002E75A0" w:rsidP="001D16D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9251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  <w:p w:rsidR="002E75A0" w:rsidRPr="0039251C" w:rsidRDefault="002E75A0" w:rsidP="001D16D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 w:val="restart"/>
            <w:tcBorders>
              <w:top w:val="nil"/>
              <w:right w:val="nil"/>
            </w:tcBorders>
          </w:tcPr>
          <w:p w:rsidR="002E75A0" w:rsidRPr="0039251C" w:rsidRDefault="002E75A0" w:rsidP="001D16D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2E75A0" w:rsidRPr="0039251C" w:rsidTr="001D16DD">
        <w:tc>
          <w:tcPr>
            <w:tcW w:w="0" w:type="auto"/>
          </w:tcPr>
          <w:p w:rsidR="002E75A0" w:rsidRPr="0039251C" w:rsidRDefault="002E75A0" w:rsidP="001D16D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92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8" w:type="dxa"/>
          </w:tcPr>
          <w:p w:rsidR="002E75A0" w:rsidRPr="0039251C" w:rsidRDefault="002E75A0" w:rsidP="001D16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5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учишься изображать</w:t>
            </w:r>
          </w:p>
        </w:tc>
        <w:tc>
          <w:tcPr>
            <w:tcW w:w="4051" w:type="dxa"/>
          </w:tcPr>
          <w:p w:rsidR="002E75A0" w:rsidRPr="0039251C" w:rsidRDefault="002E75A0" w:rsidP="001D16D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92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vMerge/>
            <w:tcBorders>
              <w:right w:val="nil"/>
            </w:tcBorders>
          </w:tcPr>
          <w:p w:rsidR="002E75A0" w:rsidRPr="0039251C" w:rsidRDefault="002E75A0" w:rsidP="001D16D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E75A0" w:rsidRPr="0039251C" w:rsidTr="001D16DD">
        <w:tc>
          <w:tcPr>
            <w:tcW w:w="0" w:type="auto"/>
          </w:tcPr>
          <w:p w:rsidR="002E75A0" w:rsidRPr="0039251C" w:rsidRDefault="002E75A0" w:rsidP="001D16D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8" w:type="dxa"/>
          </w:tcPr>
          <w:p w:rsidR="002E75A0" w:rsidRPr="0039251C" w:rsidRDefault="002E75A0" w:rsidP="001D16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5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украшаешь</w:t>
            </w:r>
          </w:p>
        </w:tc>
        <w:tc>
          <w:tcPr>
            <w:tcW w:w="4051" w:type="dxa"/>
          </w:tcPr>
          <w:p w:rsidR="002E75A0" w:rsidRPr="0039251C" w:rsidRDefault="002E75A0" w:rsidP="001D16D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92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" w:type="dxa"/>
            <w:vMerge/>
            <w:tcBorders>
              <w:right w:val="nil"/>
            </w:tcBorders>
          </w:tcPr>
          <w:p w:rsidR="002E75A0" w:rsidRPr="0039251C" w:rsidRDefault="002E75A0" w:rsidP="001D16D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E75A0" w:rsidRPr="0039251C" w:rsidTr="001D16DD">
        <w:tc>
          <w:tcPr>
            <w:tcW w:w="0" w:type="auto"/>
          </w:tcPr>
          <w:p w:rsidR="002E75A0" w:rsidRPr="0039251C" w:rsidRDefault="002E75A0" w:rsidP="001D16D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92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8" w:type="dxa"/>
          </w:tcPr>
          <w:p w:rsidR="002E75A0" w:rsidRPr="0039251C" w:rsidRDefault="002E75A0" w:rsidP="001D16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5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строишь</w:t>
            </w:r>
          </w:p>
        </w:tc>
        <w:tc>
          <w:tcPr>
            <w:tcW w:w="4051" w:type="dxa"/>
          </w:tcPr>
          <w:p w:rsidR="002E75A0" w:rsidRPr="0039251C" w:rsidRDefault="002E75A0" w:rsidP="001D16D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92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dxa"/>
            <w:vMerge/>
            <w:tcBorders>
              <w:right w:val="nil"/>
            </w:tcBorders>
          </w:tcPr>
          <w:p w:rsidR="002E75A0" w:rsidRPr="0039251C" w:rsidRDefault="002E75A0" w:rsidP="001D16D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E75A0" w:rsidRPr="0039251C" w:rsidTr="001D16DD">
        <w:tc>
          <w:tcPr>
            <w:tcW w:w="0" w:type="auto"/>
          </w:tcPr>
          <w:p w:rsidR="002E75A0" w:rsidRPr="0039251C" w:rsidRDefault="002E75A0" w:rsidP="001D16D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92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8" w:type="dxa"/>
          </w:tcPr>
          <w:p w:rsidR="002E75A0" w:rsidRPr="0039251C" w:rsidRDefault="002E75A0" w:rsidP="001D16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5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4051" w:type="dxa"/>
          </w:tcPr>
          <w:p w:rsidR="002E75A0" w:rsidRPr="0039251C" w:rsidRDefault="002E75A0" w:rsidP="001D16D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92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" w:type="dxa"/>
            <w:vMerge/>
            <w:tcBorders>
              <w:right w:val="nil"/>
            </w:tcBorders>
          </w:tcPr>
          <w:p w:rsidR="002E75A0" w:rsidRPr="0039251C" w:rsidRDefault="002E75A0" w:rsidP="001D16D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E75A0" w:rsidRPr="0039251C" w:rsidTr="001D16DD">
        <w:tc>
          <w:tcPr>
            <w:tcW w:w="0" w:type="auto"/>
          </w:tcPr>
          <w:p w:rsidR="002E75A0" w:rsidRPr="0039251C" w:rsidRDefault="002E75A0" w:rsidP="001D16D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</w:tcPr>
          <w:p w:rsidR="002E75A0" w:rsidRPr="0039251C" w:rsidRDefault="002E75A0" w:rsidP="001D16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5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51" w:type="dxa"/>
          </w:tcPr>
          <w:p w:rsidR="002E75A0" w:rsidRPr="0039251C" w:rsidRDefault="002E75A0" w:rsidP="001D16D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9251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33ч</w:t>
            </w:r>
          </w:p>
        </w:tc>
        <w:tc>
          <w:tcPr>
            <w:tcW w:w="674" w:type="dxa"/>
            <w:vMerge/>
            <w:tcBorders>
              <w:bottom w:val="nil"/>
              <w:right w:val="nil"/>
            </w:tcBorders>
          </w:tcPr>
          <w:p w:rsidR="002E75A0" w:rsidRPr="0039251C" w:rsidRDefault="002E75A0" w:rsidP="001D16D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2E75A0" w:rsidRDefault="002E75A0" w:rsidP="002E75A0">
      <w:pPr>
        <w:pStyle w:val="a4"/>
      </w:pPr>
    </w:p>
    <w:p w:rsidR="002E75A0" w:rsidRDefault="002E75A0" w:rsidP="002E75A0">
      <w:pPr>
        <w:pStyle w:val="a4"/>
      </w:pPr>
    </w:p>
    <w:p w:rsidR="002D07D5" w:rsidRDefault="002D07D5" w:rsidP="002D07D5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>Календарно - тематическое планирование</w:t>
      </w:r>
    </w:p>
    <w:p w:rsidR="002D07D5" w:rsidRPr="002D07D5" w:rsidRDefault="002D07D5" w:rsidP="002D07D5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2D07D5">
        <w:rPr>
          <w:rFonts w:ascii="Times New Roman" w:eastAsia="Calibri" w:hAnsi="Times New Roman" w:cs="Times New Roman"/>
          <w:b/>
          <w:kern w:val="0"/>
          <w:sz w:val="28"/>
          <w:szCs w:val="28"/>
        </w:rPr>
        <w:t>Изобразительное искусство. 1 класс</w:t>
      </w:r>
    </w:p>
    <w:p w:rsidR="002D07D5" w:rsidRPr="002D07D5" w:rsidRDefault="002D07D5" w:rsidP="002D07D5">
      <w:pPr>
        <w:widowControl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781"/>
        <w:gridCol w:w="6804"/>
        <w:gridCol w:w="850"/>
      </w:tblGrid>
      <w:tr w:rsidR="002D07D5" w:rsidRPr="002D07D5" w:rsidTr="0010701A">
        <w:trPr>
          <w:trHeight w:val="1104"/>
        </w:trPr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№</w:t>
            </w:r>
          </w:p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п/п</w:t>
            </w:r>
          </w:p>
        </w:tc>
        <w:tc>
          <w:tcPr>
            <w:tcW w:w="1781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Название раздела</w:t>
            </w: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Дата</w:t>
            </w: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81" w:type="dxa"/>
            <w:vMerge w:val="restart"/>
            <w:textDirection w:val="btLr"/>
            <w:vAlign w:val="center"/>
          </w:tcPr>
          <w:p w:rsidR="002D07D5" w:rsidRPr="002D07D5" w:rsidRDefault="002D07D5" w:rsidP="002D07D5">
            <w:pPr>
              <w:widowControl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hAnsi="Times New Roman" w:cs="Times New Roman"/>
                <w:sz w:val="20"/>
                <w:szCs w:val="20"/>
              </w:rPr>
              <w:t>Ты учишься изображать</w:t>
            </w:r>
          </w:p>
          <w:p w:rsidR="002D07D5" w:rsidRPr="002D07D5" w:rsidRDefault="002D07D5" w:rsidP="002D07D5">
            <w:pPr>
              <w:widowControl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hAnsi="Times New Roman" w:cs="Times New Roman"/>
                <w:sz w:val="20"/>
                <w:szCs w:val="20"/>
              </w:rPr>
              <w:t>(10 ч)</w:t>
            </w: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Введение в предмет. Техника безопасности на уроке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suppressAutoHyphens w:val="0"/>
              <w:autoSpaceDE w:val="0"/>
              <w:adjustRightInd w:val="0"/>
              <w:spacing w:after="0" w:line="240" w:lineRule="auto"/>
              <w:ind w:left="48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Материалы и инструменты. Организация рабочего места.</w:t>
            </w:r>
            <w:r w:rsidRPr="002D07D5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Изображения всюду вокруг нас. Инструктаж по ТБ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Мастер Изображения учит видеть.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Изображать можно пятном.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Изображать можно в объеме.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Изображать можно линией.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Разноцветные краски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Изображать можно и то, что невидимо (настроение) 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Художники и зрители (обобщение темы)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781" w:type="dxa"/>
            <w:vMerge w:val="restart"/>
            <w:textDirection w:val="btLr"/>
            <w:vAlign w:val="center"/>
          </w:tcPr>
          <w:p w:rsidR="002D07D5" w:rsidRPr="002D07D5" w:rsidRDefault="002D07D5" w:rsidP="002D07D5">
            <w:pPr>
              <w:widowControl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hAnsi="Times New Roman" w:cs="Times New Roman"/>
                <w:sz w:val="20"/>
                <w:szCs w:val="20"/>
              </w:rPr>
              <w:t>Ты украшаешь</w:t>
            </w:r>
          </w:p>
          <w:p w:rsidR="002D07D5" w:rsidRPr="002D07D5" w:rsidRDefault="002D07D5" w:rsidP="002D07D5">
            <w:pPr>
              <w:widowControl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hAnsi="Times New Roman" w:cs="Times New Roman"/>
                <w:sz w:val="20"/>
                <w:szCs w:val="20"/>
              </w:rPr>
              <w:t>(9 ч)</w:t>
            </w: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Мир полон украшений. Инструктаж по ТБ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Красоту нужно уметь замечать.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Узоры на крыльях. Ритм пятен.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Красивые рыбы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Украшение птиц. Объемная аппликация.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Узоры, которые создали люди.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Как украшает себя человек.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Мастер Украшения помогает сделать праздник (обобщение темы)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781" w:type="dxa"/>
            <w:vMerge w:val="restart"/>
            <w:textDirection w:val="btLr"/>
            <w:vAlign w:val="center"/>
          </w:tcPr>
          <w:p w:rsidR="002D07D5" w:rsidRPr="002D07D5" w:rsidRDefault="002D07D5" w:rsidP="002D07D5">
            <w:pPr>
              <w:widowControl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hAnsi="Times New Roman" w:cs="Times New Roman"/>
                <w:sz w:val="20"/>
                <w:szCs w:val="20"/>
              </w:rPr>
              <w:t>Ты строишь</w:t>
            </w:r>
          </w:p>
          <w:p w:rsidR="002D07D5" w:rsidRPr="002D07D5" w:rsidRDefault="002D07D5" w:rsidP="002D07D5">
            <w:pPr>
              <w:widowControl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hAnsi="Times New Roman" w:cs="Times New Roman"/>
                <w:sz w:val="20"/>
                <w:szCs w:val="20"/>
              </w:rPr>
              <w:t>(8 ч)</w:t>
            </w: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Постройки в нашей жизни. Инструктаж по ТБ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Дома бывают разными.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Домики, которые построила природа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Дом снаружи и внутри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Строим город.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Все имеет свое строение.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Строим вещи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Город, в котором мы живем (обобщение темы).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781" w:type="dxa"/>
            <w:vMerge w:val="restart"/>
            <w:textDirection w:val="btLr"/>
            <w:vAlign w:val="center"/>
          </w:tcPr>
          <w:p w:rsidR="002D07D5" w:rsidRPr="002D07D5" w:rsidRDefault="002D07D5" w:rsidP="002D07D5">
            <w:pPr>
              <w:widowControl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hAnsi="Times New Roman" w:cs="Times New Roman"/>
                <w:sz w:val="20"/>
                <w:szCs w:val="20"/>
              </w:rPr>
              <w:t>Изображение, украшение, постройка всегда помогают друг другу</w:t>
            </w:r>
          </w:p>
          <w:p w:rsidR="002D07D5" w:rsidRPr="002D07D5" w:rsidRDefault="002D07D5" w:rsidP="002D07D5">
            <w:pPr>
              <w:widowControl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hAnsi="Times New Roman" w:cs="Times New Roman"/>
                <w:sz w:val="20"/>
                <w:szCs w:val="20"/>
              </w:rPr>
              <w:t>(6 ч)</w:t>
            </w: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Три Брата-Мастера всегда трудятся вместе. Инструктаж по ТБ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Праздник весны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Сказочная страна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Времена года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sz w:val="20"/>
                <w:szCs w:val="20"/>
              </w:rPr>
              <w:t>Здравствуй, лето!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D5" w:rsidRPr="002D07D5" w:rsidTr="0010701A">
        <w:tc>
          <w:tcPr>
            <w:tcW w:w="630" w:type="dxa"/>
          </w:tcPr>
          <w:p w:rsidR="002D07D5" w:rsidRPr="002D07D5" w:rsidRDefault="002D07D5" w:rsidP="002D07D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781" w:type="dxa"/>
            <w:vMerge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7D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Обобщающий урок года. Выставка детских работ</w:t>
            </w:r>
          </w:p>
        </w:tc>
        <w:tc>
          <w:tcPr>
            <w:tcW w:w="850" w:type="dxa"/>
          </w:tcPr>
          <w:p w:rsidR="002D07D5" w:rsidRPr="002D07D5" w:rsidRDefault="002D07D5" w:rsidP="002D07D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07D5" w:rsidRPr="007D7A40" w:rsidRDefault="002D07D5" w:rsidP="002D07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D07D5" w:rsidRPr="00614B19" w:rsidRDefault="002D07D5" w:rsidP="002D07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14B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изобразительному искусству</w:t>
      </w:r>
      <w:r w:rsidRPr="00614B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1 класс, общеобразовательный уровень</w:t>
      </w:r>
    </w:p>
    <w:p w:rsidR="002D07D5" w:rsidRDefault="002D07D5" w:rsidP="002D07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D07D5" w:rsidRPr="00614B19" w:rsidRDefault="002D07D5" w:rsidP="002D07D5">
      <w:pPr>
        <w:tabs>
          <w:tab w:val="num" w:pos="-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b/>
          <w:bCs/>
          <w:sz w:val="24"/>
          <w:szCs w:val="24"/>
        </w:rPr>
        <w:t>1.Место учебного предмета в структуре начальной образовательной программы</w:t>
      </w:r>
      <w:r w:rsidRPr="00614B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07D5" w:rsidRPr="00614B19" w:rsidRDefault="002D07D5" w:rsidP="002D0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B19">
        <w:rPr>
          <w:rFonts w:ascii="Times New Roman" w:hAnsi="Times New Roman" w:cs="Times New Roman"/>
          <w:sz w:val="24"/>
          <w:szCs w:val="24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2D07D5" w:rsidRDefault="002D07D5" w:rsidP="002D0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B19">
        <w:rPr>
          <w:rFonts w:ascii="Times New Roman" w:hAnsi="Times New Roman" w:cs="Times New Roman"/>
          <w:b/>
          <w:sz w:val="24"/>
          <w:szCs w:val="24"/>
        </w:rPr>
        <w:t xml:space="preserve">УМК «Школа России» </w:t>
      </w:r>
    </w:p>
    <w:p w:rsidR="002D07D5" w:rsidRPr="00614B19" w:rsidRDefault="002D07D5" w:rsidP="002D0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614B1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14B19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</w:t>
      </w:r>
      <w:r w:rsidRPr="00614B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основе </w:t>
      </w:r>
      <w:r w:rsidRPr="00614B19">
        <w:rPr>
          <w:rFonts w:ascii="Times New Roman" w:hAnsi="Times New Roman" w:cs="Times New Roman"/>
          <w:color w:val="000000"/>
          <w:sz w:val="24"/>
          <w:szCs w:val="24"/>
        </w:rPr>
        <w:t>авторской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4B1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</w:t>
      </w:r>
      <w:r w:rsidRPr="00614B19">
        <w:rPr>
          <w:rFonts w:ascii="Times New Roman" w:hAnsi="Times New Roman" w:cs="Times New Roman"/>
          <w:sz w:val="24"/>
          <w:szCs w:val="24"/>
        </w:rPr>
        <w:t xml:space="preserve">» </w:t>
      </w:r>
      <w:r w:rsidRPr="00552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Б.М.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552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Неменского</w:t>
      </w:r>
      <w:proofErr w:type="spellEnd"/>
      <w:r w:rsidRPr="00614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4B19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 и примерной программы общеобразовательных учреждений.</w:t>
      </w:r>
    </w:p>
    <w:p w:rsidR="002D07D5" w:rsidRPr="00E44FDC" w:rsidRDefault="002D07D5" w:rsidP="002D07D5">
      <w:pPr>
        <w:tabs>
          <w:tab w:val="num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B19">
        <w:rPr>
          <w:rFonts w:ascii="Times New Roman" w:hAnsi="Times New Roman" w:cs="Times New Roman"/>
          <w:sz w:val="24"/>
          <w:szCs w:val="24"/>
        </w:rPr>
        <w:t>Программа составлена с учетом возрастных и психологических особенностей детей первого года обучения.</w:t>
      </w:r>
    </w:p>
    <w:p w:rsidR="002D07D5" w:rsidRPr="005526EC" w:rsidRDefault="002D07D5" w:rsidP="002D07D5">
      <w:pPr>
        <w:pStyle w:val="a3"/>
        <w:shd w:val="clear" w:color="auto" w:fill="FFFFFF" w:themeFill="background1"/>
        <w:spacing w:before="0" w:after="0"/>
        <w:rPr>
          <w:color w:val="000000"/>
        </w:rPr>
      </w:pPr>
      <w:r>
        <w:rPr>
          <w:b/>
        </w:rPr>
        <w:t xml:space="preserve">      </w:t>
      </w:r>
      <w:proofErr w:type="gramStart"/>
      <w:r w:rsidRPr="00614B19">
        <w:rPr>
          <w:b/>
        </w:rPr>
        <w:t>Учебник:</w:t>
      </w:r>
      <w:r w:rsidRPr="005526EC">
        <w:rPr>
          <w:color w:val="000000"/>
        </w:rPr>
        <w:t xml:space="preserve">   </w:t>
      </w:r>
      <w:proofErr w:type="gramEnd"/>
      <w:r w:rsidRPr="005526EC">
        <w:rPr>
          <w:color w:val="000000"/>
        </w:rPr>
        <w:t xml:space="preserve">  </w:t>
      </w:r>
      <w:proofErr w:type="spellStart"/>
      <w:r w:rsidRPr="005526EC">
        <w:rPr>
          <w:color w:val="000000"/>
        </w:rPr>
        <w:t>Неменская</w:t>
      </w:r>
      <w:proofErr w:type="spellEnd"/>
      <w:r w:rsidRPr="005526EC">
        <w:rPr>
          <w:color w:val="000000"/>
        </w:rPr>
        <w:t xml:space="preserve"> Л.А. Изобразительное искусство. Ты изображаеш</w:t>
      </w:r>
      <w:r>
        <w:rPr>
          <w:color w:val="000000"/>
        </w:rPr>
        <w:t>ь, украшаешь и строишь. 1 класс</w:t>
      </w:r>
      <w:r w:rsidRPr="005526EC">
        <w:rPr>
          <w:color w:val="000000"/>
        </w:rPr>
        <w:t>: учебник для общеобразовательных учре</w:t>
      </w:r>
      <w:r>
        <w:rPr>
          <w:color w:val="000000"/>
        </w:rPr>
        <w:t>ждений. М.: «Просвещение», 2017</w:t>
      </w:r>
    </w:p>
    <w:p w:rsidR="002D07D5" w:rsidRDefault="002D07D5" w:rsidP="002D07D5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7D5" w:rsidRPr="00614B19" w:rsidRDefault="002D07D5" w:rsidP="002D07D5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b/>
          <w:sz w:val="24"/>
          <w:szCs w:val="24"/>
        </w:rPr>
        <w:t>2. Цель изучения учебного предмета.</w:t>
      </w:r>
    </w:p>
    <w:p w:rsidR="002D07D5" w:rsidRPr="00E87139" w:rsidRDefault="002D07D5" w:rsidP="002D07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139">
        <w:rPr>
          <w:rFonts w:ascii="Times New Roman" w:hAnsi="Times New Roman" w:cs="Times New Roman"/>
          <w:sz w:val="24"/>
          <w:szCs w:val="24"/>
        </w:rPr>
        <w:t>приобретение личного опыта как основы обучения и познания;</w:t>
      </w:r>
    </w:p>
    <w:p w:rsidR="002D07D5" w:rsidRPr="00E87139" w:rsidRDefault="002D07D5" w:rsidP="002D07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139">
        <w:rPr>
          <w:rFonts w:ascii="Times New Roman" w:hAnsi="Times New Roman" w:cs="Times New Roman"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2D07D5" w:rsidRPr="00E87139" w:rsidRDefault="002D07D5" w:rsidP="002D07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139">
        <w:rPr>
          <w:rFonts w:ascii="Times New Roman" w:hAnsi="Times New Roman" w:cs="Times New Roman"/>
          <w:sz w:val="24"/>
          <w:szCs w:val="24"/>
        </w:rPr>
        <w:t>формирование позитивного эмоционально-ценностного отношение к труду и людям труда.</w:t>
      </w:r>
    </w:p>
    <w:p w:rsidR="002D07D5" w:rsidRDefault="002D07D5" w:rsidP="002D07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7D5" w:rsidRPr="00614B19" w:rsidRDefault="002D07D5" w:rsidP="002D07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b/>
          <w:sz w:val="24"/>
          <w:szCs w:val="24"/>
        </w:rPr>
        <w:t>3. Структура учебного предмета.</w:t>
      </w:r>
    </w:p>
    <w:p w:rsidR="002D07D5" w:rsidRPr="00DD2FAA" w:rsidRDefault="002D07D5" w:rsidP="002D07D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2FAA">
        <w:rPr>
          <w:rFonts w:ascii="Times New Roman" w:hAnsi="Times New Roman" w:cs="Times New Roman"/>
          <w:sz w:val="24"/>
          <w:szCs w:val="24"/>
          <w:lang w:eastAsia="ru-RU"/>
        </w:rPr>
        <w:t>Ты учишься изображать. Ты украшаешь. Ты строишь. Изображение, украшение, постройка всегда помогают друг другу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07D5" w:rsidRPr="00614B19" w:rsidRDefault="002D07D5" w:rsidP="002D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b/>
          <w:sz w:val="24"/>
          <w:szCs w:val="24"/>
        </w:rPr>
        <w:t>4.Основные образовательные технологии.</w:t>
      </w:r>
    </w:p>
    <w:p w:rsidR="002D07D5" w:rsidRPr="00E44FDC" w:rsidRDefault="002D07D5" w:rsidP="002D07D5">
      <w:pPr>
        <w:pStyle w:val="a6"/>
        <w:ind w:left="0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объяснительно – иллюстративное обучение, элементы технологии программируемого обучения.</w:t>
      </w:r>
    </w:p>
    <w:p w:rsidR="002D07D5" w:rsidRDefault="002D07D5" w:rsidP="002D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4B19"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освоения учебного предмета.</w:t>
      </w:r>
    </w:p>
    <w:p w:rsidR="002D07D5" w:rsidRPr="00614B19" w:rsidRDefault="002D07D5" w:rsidP="002D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7D5" w:rsidRPr="00E44FDC" w:rsidRDefault="002D07D5" w:rsidP="002D07D5">
      <w:pPr>
        <w:shd w:val="clear" w:color="auto" w:fill="FFFFFF"/>
        <w:spacing w:after="0" w:line="0" w:lineRule="auto"/>
        <w:rPr>
          <w:rFonts w:ascii="ff6" w:eastAsia="Times New Roman" w:hAnsi="ff6" w:cs="Times New Roman"/>
          <w:color w:val="000000"/>
          <w:sz w:val="60"/>
          <w:szCs w:val="60"/>
        </w:rPr>
      </w:pPr>
      <w:r w:rsidRPr="00E44FDC">
        <w:rPr>
          <w:rFonts w:ascii="ff6" w:eastAsia="Times New Roman" w:hAnsi="ff6" w:cs="Times New Roman"/>
          <w:color w:val="000000"/>
          <w:sz w:val="60"/>
          <w:szCs w:val="60"/>
        </w:rPr>
        <w:t xml:space="preserve">Предметными результатами </w:t>
      </w:r>
      <w:r w:rsidRPr="00E44FDC">
        <w:rPr>
          <w:rFonts w:ascii="ff4" w:eastAsia="Times New Roman" w:hAnsi="ff4" w:cs="Times New Roman"/>
          <w:color w:val="000000"/>
          <w:sz w:val="60"/>
        </w:rPr>
        <w:t>изучения курса</w:t>
      </w:r>
      <w:r w:rsidRPr="00E44FDC">
        <w:rPr>
          <w:rFonts w:ascii="ff9" w:eastAsia="Times New Roman" w:hAnsi="ff9" w:cs="Times New Roman"/>
          <w:color w:val="000000"/>
          <w:sz w:val="60"/>
        </w:rPr>
        <w:t xml:space="preserve"> </w:t>
      </w:r>
      <w:r w:rsidRPr="00E44FDC">
        <w:rPr>
          <w:rFonts w:ascii="ff4" w:eastAsia="Times New Roman" w:hAnsi="ff4" w:cs="Times New Roman"/>
          <w:color w:val="000000"/>
          <w:sz w:val="60"/>
        </w:rPr>
        <w:t>«Изобразительное искусство»</w:t>
      </w:r>
      <w:r w:rsidRPr="00E44FDC">
        <w:rPr>
          <w:rFonts w:ascii="ff9" w:eastAsia="Times New Roman" w:hAnsi="ff9" w:cs="Times New Roman"/>
          <w:color w:val="000000"/>
          <w:sz w:val="60"/>
        </w:rPr>
        <w:t xml:space="preserve"> </w:t>
      </w:r>
      <w:r w:rsidRPr="00E44FDC">
        <w:rPr>
          <w:rFonts w:ascii="ff1" w:eastAsia="Times New Roman" w:hAnsi="ff1" w:cs="Times New Roman"/>
          <w:color w:val="000000"/>
          <w:sz w:val="60"/>
        </w:rPr>
        <w:t>в</w:t>
      </w:r>
      <w:r w:rsidRPr="00E44FDC">
        <w:rPr>
          <w:rFonts w:ascii="ff9" w:eastAsia="Times New Roman" w:hAnsi="ff9" w:cs="Times New Roman"/>
          <w:color w:val="000000"/>
          <w:sz w:val="60"/>
        </w:rPr>
        <w:t xml:space="preserve"> </w:t>
      </w:r>
      <w:r w:rsidRPr="00E44FDC">
        <w:rPr>
          <w:rFonts w:ascii="ff3" w:eastAsia="Times New Roman" w:hAnsi="ff3" w:cs="Times New Roman"/>
          <w:color w:val="000000"/>
          <w:sz w:val="60"/>
        </w:rPr>
        <w:t>1-</w:t>
      </w:r>
      <w:r w:rsidRPr="00E44FDC">
        <w:rPr>
          <w:rFonts w:ascii="ff1" w:eastAsia="Times New Roman" w:hAnsi="ff1" w:cs="Times New Roman"/>
          <w:color w:val="000000"/>
          <w:sz w:val="60"/>
        </w:rPr>
        <w:t>м</w:t>
      </w:r>
      <w:r w:rsidRPr="00E44FDC">
        <w:rPr>
          <w:rFonts w:ascii="ff9" w:eastAsia="Times New Roman" w:hAnsi="ff9" w:cs="Times New Roman"/>
          <w:color w:val="000000"/>
          <w:sz w:val="60"/>
        </w:rPr>
        <w:t xml:space="preserve"> </w:t>
      </w:r>
    </w:p>
    <w:p w:rsidR="002D07D5" w:rsidRPr="00E44FDC" w:rsidRDefault="002D07D5" w:rsidP="002D07D5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60"/>
          <w:szCs w:val="60"/>
        </w:rPr>
      </w:pPr>
      <w:r w:rsidRPr="00E44FDC">
        <w:rPr>
          <w:rFonts w:ascii="ff1" w:eastAsia="Times New Roman" w:hAnsi="ff1" w:cs="Times New Roman"/>
          <w:color w:val="000000"/>
          <w:sz w:val="60"/>
          <w:szCs w:val="60"/>
        </w:rPr>
        <w:t xml:space="preserve">классе </w:t>
      </w:r>
      <w:r w:rsidRPr="00E44FDC">
        <w:rPr>
          <w:rFonts w:ascii="ff4" w:eastAsia="Times New Roman" w:hAnsi="ff4" w:cs="Times New Roman"/>
          <w:color w:val="000000"/>
          <w:sz w:val="60"/>
        </w:rPr>
        <w:t>являются формирование следующих знаний и умений:</w:t>
      </w:r>
      <w:r w:rsidRPr="00E44FDC">
        <w:rPr>
          <w:rFonts w:ascii="ff2" w:eastAsia="Times New Roman" w:hAnsi="ff2" w:cs="Times New Roman"/>
          <w:color w:val="000000"/>
          <w:sz w:val="50"/>
        </w:rPr>
        <w:t xml:space="preserve"> </w:t>
      </w:r>
    </w:p>
    <w:p w:rsidR="002D07D5" w:rsidRPr="00882D81" w:rsidRDefault="002D07D5" w:rsidP="002D07D5">
      <w:pPr>
        <w:pStyle w:val="western"/>
        <w:spacing w:before="0" w:beforeAutospacing="0" w:after="0" w:afterAutospacing="0" w:line="250" w:lineRule="atLeast"/>
        <w:jc w:val="both"/>
      </w:pPr>
      <w:r w:rsidRPr="00E44FDC">
        <w:t xml:space="preserve"> </w:t>
      </w:r>
      <w:r w:rsidRPr="00882D81">
        <w:t xml:space="preserve">В результате изучения курса «Изобразительное искусство» первоклассник </w:t>
      </w:r>
      <w:r w:rsidRPr="00882D81">
        <w:rPr>
          <w:b/>
          <w:bCs/>
        </w:rPr>
        <w:t>научится.</w:t>
      </w:r>
    </w:p>
    <w:p w:rsidR="002D07D5" w:rsidRPr="00882D81" w:rsidRDefault="002D07D5" w:rsidP="002D07D5">
      <w:pPr>
        <w:pStyle w:val="western"/>
        <w:numPr>
          <w:ilvl w:val="0"/>
          <w:numId w:val="12"/>
        </w:numPr>
        <w:spacing w:before="0" w:beforeAutospacing="0" w:after="0" w:afterAutospacing="0" w:line="250" w:lineRule="atLeast"/>
        <w:jc w:val="both"/>
      </w:pPr>
      <w:r w:rsidRPr="00882D81">
        <w:t>понимать, что такое деятельность художника (что может изобразить художник - предметы, людей, события; с помощью каких материалов изображает художник - бумага, холст, картон, карандаш, кисть, краски и пр.);</w:t>
      </w:r>
    </w:p>
    <w:p w:rsidR="002D07D5" w:rsidRPr="00882D81" w:rsidRDefault="002D07D5" w:rsidP="002D07D5">
      <w:pPr>
        <w:pStyle w:val="western"/>
        <w:spacing w:before="0" w:beforeAutospacing="0" w:after="0" w:afterAutospacing="0" w:line="250" w:lineRule="atLeast"/>
        <w:jc w:val="both"/>
      </w:pPr>
      <w:r w:rsidRPr="00882D81">
        <w:t>- различать основные (красный, синий, желтый) и составные (оранжевый, зеленый, фиолетовый, коричневый) цвета;</w:t>
      </w:r>
    </w:p>
    <w:p w:rsidR="002D07D5" w:rsidRPr="00882D81" w:rsidRDefault="002D07D5" w:rsidP="002D07D5">
      <w:pPr>
        <w:pStyle w:val="western"/>
        <w:numPr>
          <w:ilvl w:val="0"/>
          <w:numId w:val="13"/>
        </w:numPr>
        <w:spacing w:before="0" w:beforeAutospacing="0" w:after="0" w:afterAutospacing="0" w:line="250" w:lineRule="atLeast"/>
        <w:jc w:val="both"/>
      </w:pPr>
      <w:r w:rsidRPr="00882D81">
        <w:t>различать теплые (красный, желтый, оранжевый) и холодные (синий, голубой, фио</w:t>
      </w:r>
      <w:r w:rsidRPr="00882D81">
        <w:softHyphen/>
        <w:t>летовый) цвета;</w:t>
      </w:r>
    </w:p>
    <w:p w:rsidR="002D07D5" w:rsidRPr="00882D81" w:rsidRDefault="002D07D5" w:rsidP="002D07D5">
      <w:pPr>
        <w:pStyle w:val="western"/>
        <w:spacing w:before="0" w:beforeAutospacing="0" w:after="0" w:afterAutospacing="0" w:line="250" w:lineRule="atLeast"/>
        <w:jc w:val="both"/>
      </w:pPr>
      <w:r w:rsidRPr="00882D81">
        <w:t>- узнавать отдельные произведения выдающихся отечественных и зарубежных худож</w:t>
      </w:r>
      <w:r w:rsidRPr="00882D81">
        <w:softHyphen/>
        <w:t>ников. называть их авторов;</w:t>
      </w:r>
    </w:p>
    <w:p w:rsidR="002D07D5" w:rsidRPr="00882D81" w:rsidRDefault="002D07D5" w:rsidP="002D07D5">
      <w:pPr>
        <w:pStyle w:val="western"/>
        <w:numPr>
          <w:ilvl w:val="0"/>
          <w:numId w:val="14"/>
        </w:numPr>
        <w:spacing w:before="0" w:beforeAutospacing="0" w:after="0" w:afterAutospacing="0" w:line="250" w:lineRule="atLeast"/>
        <w:jc w:val="both"/>
      </w:pPr>
      <w:r w:rsidRPr="00882D81">
        <w:t>сравнивать различные виды изобразительного искусства (графики, живописи, деко</w:t>
      </w:r>
      <w:r w:rsidRPr="00882D81">
        <w:softHyphen/>
        <w:t>ративно-прикладного искусства, скульптуры и архитектуры);</w:t>
      </w:r>
    </w:p>
    <w:p w:rsidR="002D07D5" w:rsidRPr="00882D81" w:rsidRDefault="002D07D5" w:rsidP="002D07D5">
      <w:pPr>
        <w:pStyle w:val="western"/>
        <w:numPr>
          <w:ilvl w:val="0"/>
          <w:numId w:val="14"/>
        </w:numPr>
        <w:spacing w:before="0" w:beforeAutospacing="0" w:after="0" w:afterAutospacing="0" w:line="250" w:lineRule="atLeast"/>
        <w:jc w:val="both"/>
      </w:pPr>
      <w:r w:rsidRPr="00882D81">
        <w:lastRenderedPageBreak/>
        <w:t>использовать художественные материалы (гуашь, акварель, цветные карандаши, бумагу);</w:t>
      </w:r>
    </w:p>
    <w:p w:rsidR="002D07D5" w:rsidRPr="00882D81" w:rsidRDefault="002D07D5" w:rsidP="002D07D5">
      <w:pPr>
        <w:pStyle w:val="western"/>
        <w:numPr>
          <w:ilvl w:val="0"/>
          <w:numId w:val="14"/>
        </w:numPr>
        <w:spacing w:before="0" w:beforeAutospacing="0" w:after="0" w:afterAutospacing="0" w:line="250" w:lineRule="atLeast"/>
        <w:jc w:val="both"/>
      </w:pPr>
      <w:r w:rsidRPr="00882D81"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- иллюстрациях к произведениям литературы и музыки:</w:t>
      </w:r>
    </w:p>
    <w:p w:rsidR="002D07D5" w:rsidRPr="00882D81" w:rsidRDefault="002D07D5" w:rsidP="002D07D5">
      <w:pPr>
        <w:pStyle w:val="western"/>
        <w:numPr>
          <w:ilvl w:val="0"/>
          <w:numId w:val="14"/>
        </w:numPr>
        <w:spacing w:before="0" w:beforeAutospacing="0" w:after="0" w:afterAutospacing="0" w:line="250" w:lineRule="atLeast"/>
        <w:jc w:val="both"/>
      </w:pPr>
      <w:r w:rsidRPr="00882D81">
        <w:t>пользоваться простейшими приемами лепки (пластилин, глина);</w:t>
      </w:r>
    </w:p>
    <w:p w:rsidR="002D07D5" w:rsidRPr="00882D81" w:rsidRDefault="002D07D5" w:rsidP="002D07D5">
      <w:pPr>
        <w:pStyle w:val="western"/>
        <w:numPr>
          <w:ilvl w:val="0"/>
          <w:numId w:val="14"/>
        </w:numPr>
        <w:spacing w:before="0" w:beforeAutospacing="0" w:after="0" w:afterAutospacing="0" w:line="250" w:lineRule="atLeast"/>
        <w:jc w:val="both"/>
      </w:pPr>
      <w:r w:rsidRPr="00882D81">
        <w:t>выполнять простейшие композиции из бумаги.</w:t>
      </w:r>
    </w:p>
    <w:p w:rsidR="002D07D5" w:rsidRPr="00882D81" w:rsidRDefault="002D07D5" w:rsidP="002D07D5">
      <w:pPr>
        <w:pStyle w:val="western"/>
        <w:spacing w:before="0" w:beforeAutospacing="0" w:after="0" w:afterAutospacing="0" w:line="250" w:lineRule="atLeast"/>
        <w:jc w:val="both"/>
      </w:pPr>
      <w:bookmarkStart w:id="0" w:name="bookmark4"/>
      <w:bookmarkEnd w:id="0"/>
      <w:r w:rsidRPr="00882D81">
        <w:t>Первоклассник</w:t>
      </w:r>
      <w:r w:rsidRPr="00882D81">
        <w:rPr>
          <w:b/>
          <w:bCs/>
        </w:rPr>
        <w:t> получит возможность научиться:</w:t>
      </w:r>
    </w:p>
    <w:p w:rsidR="002D07D5" w:rsidRPr="00882D81" w:rsidRDefault="002D07D5" w:rsidP="002D07D5">
      <w:pPr>
        <w:pStyle w:val="western"/>
        <w:numPr>
          <w:ilvl w:val="0"/>
          <w:numId w:val="15"/>
        </w:numPr>
        <w:spacing w:before="0" w:beforeAutospacing="0" w:after="0" w:afterAutospacing="0" w:line="250" w:lineRule="atLeast"/>
        <w:jc w:val="both"/>
      </w:pPr>
      <w:r w:rsidRPr="00882D81">
        <w:t>использовать приобретенные знания и умения в практической деятельности и повсе</w:t>
      </w:r>
      <w:r w:rsidRPr="00882D81">
        <w:softHyphen/>
        <w:t>дневной жизни, для самостоятельной творческой деятельности;</w:t>
      </w:r>
    </w:p>
    <w:p w:rsidR="002D07D5" w:rsidRPr="00882D81" w:rsidRDefault="002D07D5" w:rsidP="002D07D5">
      <w:pPr>
        <w:pStyle w:val="western"/>
        <w:numPr>
          <w:ilvl w:val="0"/>
          <w:numId w:val="15"/>
        </w:numPr>
        <w:spacing w:before="0" w:beforeAutospacing="0" w:after="0" w:afterAutospacing="0" w:line="250" w:lineRule="atLeast"/>
        <w:jc w:val="both"/>
      </w:pPr>
      <w:r w:rsidRPr="00882D81">
        <w:t>воспринимать произведения изобразительного искусства разных жанров;</w:t>
      </w:r>
    </w:p>
    <w:p w:rsidR="002D07D5" w:rsidRPr="00882D81" w:rsidRDefault="002D07D5" w:rsidP="002D07D5">
      <w:pPr>
        <w:pStyle w:val="western"/>
        <w:numPr>
          <w:ilvl w:val="0"/>
          <w:numId w:val="15"/>
        </w:numPr>
        <w:spacing w:before="0" w:beforeAutospacing="0" w:after="0" w:afterAutospacing="0" w:line="250" w:lineRule="atLeast"/>
        <w:jc w:val="both"/>
      </w:pPr>
      <w:r w:rsidRPr="00882D81">
        <w:t>оценивать произведения искусства (выражение собс</w:t>
      </w:r>
      <w:r>
        <w:t>твенного мнения) при посещении</w:t>
      </w:r>
      <w:r w:rsidRPr="00882D81">
        <w:t xml:space="preserve"> выставок, музеев изобразительного искусства, народного творчества и др.;</w:t>
      </w:r>
    </w:p>
    <w:p w:rsidR="002D07D5" w:rsidRPr="00882D81" w:rsidRDefault="002D07D5" w:rsidP="002D07D5">
      <w:pPr>
        <w:pStyle w:val="western"/>
        <w:numPr>
          <w:ilvl w:val="0"/>
          <w:numId w:val="15"/>
        </w:numPr>
        <w:spacing w:before="0" w:beforeAutospacing="0" w:after="0" w:afterAutospacing="0" w:line="250" w:lineRule="atLeast"/>
        <w:jc w:val="both"/>
      </w:pPr>
      <w:r w:rsidRPr="00882D81">
        <w:t>применять практические навыки выразительного использования линии и штриха, цвета, формы, пространства в процессе создания композиций.</w:t>
      </w:r>
    </w:p>
    <w:p w:rsidR="002D07D5" w:rsidRPr="00E44FDC" w:rsidRDefault="002D07D5" w:rsidP="002D0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7D5" w:rsidRPr="00E44FDC" w:rsidRDefault="002D07D5" w:rsidP="002D07D5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4FDC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882D81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spellEnd"/>
      <w:r w:rsidRPr="00882D81">
        <w:rPr>
          <w:rFonts w:ascii="Times New Roman" w:eastAsia="Times New Roman" w:hAnsi="Times New Roman" w:cs="Times New Roman"/>
          <w:sz w:val="24"/>
          <w:szCs w:val="24"/>
        </w:rPr>
        <w:t xml:space="preserve"> знать: </w:t>
      </w:r>
    </w:p>
    <w:p w:rsidR="002D07D5" w:rsidRPr="00614B19" w:rsidRDefault="002D07D5" w:rsidP="002D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B19">
        <w:rPr>
          <w:rFonts w:ascii="Times New Roman" w:eastAsia="Times New Roman" w:hAnsi="Times New Roman" w:cs="Times New Roman"/>
          <w:b/>
          <w:sz w:val="24"/>
          <w:szCs w:val="24"/>
        </w:rPr>
        <w:t>6. Общая трудоёмкость учебного предмета.</w:t>
      </w:r>
    </w:p>
    <w:p w:rsidR="002D07D5" w:rsidRPr="00614B19" w:rsidRDefault="002D07D5" w:rsidP="002D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год – </w:t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614B19">
        <w:rPr>
          <w:rFonts w:ascii="Times New Roman" w:hAnsi="Times New Roman" w:cs="Times New Roman"/>
          <w:sz w:val="24"/>
          <w:szCs w:val="24"/>
        </w:rPr>
        <w:t>(33 учебные недели)</w:t>
      </w:r>
      <w:r w:rsidRPr="00614B19">
        <w:rPr>
          <w:rFonts w:ascii="Times New Roman" w:eastAsia="Times New Roman" w:hAnsi="Times New Roman" w:cs="Times New Roman"/>
          <w:sz w:val="24"/>
          <w:szCs w:val="24"/>
        </w:rPr>
        <w:t xml:space="preserve">, количество часов в неделю -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D07D5" w:rsidRPr="00614B19" w:rsidRDefault="002D07D5" w:rsidP="002D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7D5" w:rsidRPr="00614B19" w:rsidRDefault="002D07D5" w:rsidP="002D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19">
        <w:rPr>
          <w:rFonts w:ascii="Times New Roman" w:eastAsia="Times New Roman" w:hAnsi="Times New Roman" w:cs="Times New Roman"/>
          <w:b/>
          <w:sz w:val="24"/>
          <w:szCs w:val="24"/>
        </w:rPr>
        <w:t>7. Формы контроля.</w:t>
      </w:r>
    </w:p>
    <w:p w:rsidR="002D07D5" w:rsidRPr="00614B19" w:rsidRDefault="002D07D5" w:rsidP="002D07D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B19">
        <w:rPr>
          <w:rFonts w:ascii="Times New Roman" w:hAnsi="Times New Roman" w:cs="Times New Roman"/>
          <w:sz w:val="24"/>
          <w:szCs w:val="24"/>
        </w:rPr>
        <w:t>В первом классе используются текущее, тематическое и итоговое оценивание без выставления бальной отметки, но сопровождающееся словесной оценкой</w:t>
      </w:r>
    </w:p>
    <w:p w:rsidR="002D07D5" w:rsidRPr="00614B19" w:rsidRDefault="002D07D5" w:rsidP="002D0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7D5" w:rsidRDefault="002D07D5" w:rsidP="002D07D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D07D5" w:rsidRPr="002D07D5" w:rsidRDefault="002D07D5" w:rsidP="002D07D5">
      <w:pPr>
        <w:widowControl/>
        <w:suppressAutoHyphens w:val="0"/>
        <w:autoSpaceDN/>
        <w:textAlignment w:val="auto"/>
        <w:rPr>
          <w:rFonts w:eastAsia="Calibri" w:cs="Times New Roman"/>
          <w:kern w:val="0"/>
        </w:rPr>
      </w:pPr>
      <w:bookmarkStart w:id="1" w:name="_GoBack"/>
      <w:bookmarkEnd w:id="1"/>
    </w:p>
    <w:p w:rsidR="002E75A0" w:rsidRDefault="002E75A0" w:rsidP="002E75A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E75A0" w:rsidRDefault="002E75A0" w:rsidP="002E75A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E75A0" w:rsidRDefault="002E75A0" w:rsidP="002E75A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E75A0" w:rsidRDefault="002E75A0" w:rsidP="002E75A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E75A0" w:rsidRDefault="002E75A0" w:rsidP="002E75A0">
      <w:pPr>
        <w:pStyle w:val="Standard"/>
        <w:rPr>
          <w:rFonts w:ascii="Times New Roman" w:hAnsi="Times New Roman" w:cs="Times New Roman"/>
          <w:sz w:val="28"/>
          <w:szCs w:val="28"/>
        </w:rPr>
      </w:pPr>
    </w:p>
    <w:sectPr w:rsidR="002E75A0" w:rsidSect="00E2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878"/>
    <w:multiLevelType w:val="multilevel"/>
    <w:tmpl w:val="9B4E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B47F7"/>
    <w:multiLevelType w:val="hybridMultilevel"/>
    <w:tmpl w:val="91FC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111B0"/>
    <w:multiLevelType w:val="multilevel"/>
    <w:tmpl w:val="A1BE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04DB8"/>
    <w:multiLevelType w:val="multilevel"/>
    <w:tmpl w:val="902C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112D8"/>
    <w:multiLevelType w:val="multilevel"/>
    <w:tmpl w:val="4590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72747"/>
    <w:multiLevelType w:val="multilevel"/>
    <w:tmpl w:val="F44A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A6F79"/>
    <w:multiLevelType w:val="hybridMultilevel"/>
    <w:tmpl w:val="6142ACAE"/>
    <w:lvl w:ilvl="0" w:tplc="9A0429C8">
      <w:start w:val="2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7" w15:restartNumberingAfterBreak="0">
    <w:nsid w:val="49F8799F"/>
    <w:multiLevelType w:val="multilevel"/>
    <w:tmpl w:val="5AA0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16807"/>
    <w:multiLevelType w:val="multilevel"/>
    <w:tmpl w:val="25CA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0B0007"/>
    <w:multiLevelType w:val="multilevel"/>
    <w:tmpl w:val="51BE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6B627C"/>
    <w:multiLevelType w:val="multilevel"/>
    <w:tmpl w:val="04DC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D2F84"/>
    <w:multiLevelType w:val="multilevel"/>
    <w:tmpl w:val="4442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00368"/>
    <w:multiLevelType w:val="multilevel"/>
    <w:tmpl w:val="A080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550A55"/>
    <w:multiLevelType w:val="multilevel"/>
    <w:tmpl w:val="0432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984394"/>
    <w:multiLevelType w:val="multilevel"/>
    <w:tmpl w:val="70F0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13"/>
  </w:num>
  <w:num w:numId="13">
    <w:abstractNumId w:val="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3B"/>
    <w:rsid w:val="00016F33"/>
    <w:rsid w:val="002D07D5"/>
    <w:rsid w:val="002E75A0"/>
    <w:rsid w:val="005571BF"/>
    <w:rsid w:val="00D22E33"/>
    <w:rsid w:val="00D5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3774"/>
  <w15:chartTrackingRefBased/>
  <w15:docId w15:val="{0EEAE162-0503-4DF6-91C0-3AE879EC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75A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75A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c2">
    <w:name w:val="c2"/>
    <w:basedOn w:val="Standard"/>
    <w:rsid w:val="002E75A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Standard"/>
    <w:uiPriority w:val="99"/>
    <w:rsid w:val="002E75A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2E75A0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styleId="a5">
    <w:name w:val="Emphasis"/>
    <w:basedOn w:val="a0"/>
    <w:uiPriority w:val="20"/>
    <w:qFormat/>
    <w:rsid w:val="002E75A0"/>
    <w:rPr>
      <w:i/>
      <w:iCs/>
    </w:rPr>
  </w:style>
  <w:style w:type="character" w:customStyle="1" w:styleId="c4">
    <w:name w:val="c4"/>
    <w:basedOn w:val="a0"/>
    <w:rsid w:val="002E75A0"/>
  </w:style>
  <w:style w:type="paragraph" w:customStyle="1" w:styleId="c165">
    <w:name w:val="c165"/>
    <w:basedOn w:val="a"/>
    <w:rsid w:val="002E75A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86">
    <w:name w:val="c86"/>
    <w:basedOn w:val="a0"/>
    <w:rsid w:val="002E75A0"/>
  </w:style>
  <w:style w:type="paragraph" w:customStyle="1" w:styleId="c47">
    <w:name w:val="c47"/>
    <w:basedOn w:val="a"/>
    <w:rsid w:val="002E75A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7">
    <w:name w:val="c67"/>
    <w:basedOn w:val="a"/>
    <w:rsid w:val="002E75A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53">
    <w:name w:val="c153"/>
    <w:basedOn w:val="a"/>
    <w:rsid w:val="002E75A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1">
    <w:name w:val="c61"/>
    <w:basedOn w:val="a"/>
    <w:rsid w:val="002E75A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67">
    <w:name w:val="c167"/>
    <w:basedOn w:val="a"/>
    <w:rsid w:val="002E75A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7">
    <w:name w:val="c107"/>
    <w:basedOn w:val="a"/>
    <w:rsid w:val="002E75A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5">
    <w:name w:val="c55"/>
    <w:basedOn w:val="a"/>
    <w:rsid w:val="002E75A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23">
    <w:name w:val="c123"/>
    <w:basedOn w:val="a"/>
    <w:rsid w:val="002E75A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2E75A0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lang w:eastAsia="ru-RU"/>
    </w:rPr>
  </w:style>
  <w:style w:type="character" w:customStyle="1" w:styleId="extended-textshort">
    <w:name w:val="extended-text__short"/>
    <w:basedOn w:val="a0"/>
    <w:rsid w:val="002E75A0"/>
  </w:style>
  <w:style w:type="character" w:customStyle="1" w:styleId="a7">
    <w:name w:val="Абзац списка Знак"/>
    <w:basedOn w:val="a0"/>
    <w:link w:val="a6"/>
    <w:rsid w:val="002E75A0"/>
    <w:rPr>
      <w:rFonts w:eastAsiaTheme="minorEastAsia"/>
      <w:lang w:eastAsia="ru-RU"/>
    </w:rPr>
  </w:style>
  <w:style w:type="paragraph" w:customStyle="1" w:styleId="western">
    <w:name w:val="western"/>
    <w:basedOn w:val="a"/>
    <w:rsid w:val="002E75A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8">
    <w:name w:val="Table Grid"/>
    <w:basedOn w:val="a1"/>
    <w:uiPriority w:val="59"/>
    <w:rsid w:val="002D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2531</Words>
  <Characters>14432</Characters>
  <Application>Microsoft Office Word</Application>
  <DocSecurity>0</DocSecurity>
  <Lines>120</Lines>
  <Paragraphs>33</Paragraphs>
  <ScaleCrop>false</ScaleCrop>
  <Company/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Романтик</dc:creator>
  <cp:keywords/>
  <dc:description/>
  <cp:lastModifiedBy>elenaz368@mail.ru</cp:lastModifiedBy>
  <cp:revision>5</cp:revision>
  <dcterms:created xsi:type="dcterms:W3CDTF">2020-06-09T15:38:00Z</dcterms:created>
  <dcterms:modified xsi:type="dcterms:W3CDTF">2023-07-26T11:36:00Z</dcterms:modified>
</cp:coreProperties>
</file>